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72" w:rsidRDefault="00D47472" w:rsidP="00DA27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47472" w:rsidRDefault="00D47472" w:rsidP="00DA27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47472" w:rsidRDefault="00D47472" w:rsidP="00DA27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47472" w:rsidRDefault="00D47472" w:rsidP="00DA27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47472" w:rsidRDefault="00D47472" w:rsidP="00DA27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47472" w:rsidRDefault="00D47472" w:rsidP="00DA27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47472" w:rsidRDefault="00D47472" w:rsidP="00DA27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A2763" w:rsidRPr="00D440C1" w:rsidRDefault="005E4100" w:rsidP="00DA27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0C1">
        <w:rPr>
          <w:rFonts w:ascii="TH SarabunPSK" w:hAnsi="TH SarabunPSK" w:cs="TH SarabunPSK"/>
          <w:b/>
          <w:bCs/>
          <w:sz w:val="52"/>
          <w:szCs w:val="52"/>
          <w:cs/>
        </w:rPr>
        <w:t>การประเมินความเสี่ยงการทุจริต</w:t>
      </w:r>
    </w:p>
    <w:p w:rsidR="00DA2763" w:rsidRPr="00D440C1" w:rsidRDefault="00DA2763" w:rsidP="00DA27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4100" w:rsidRPr="00D440C1" w:rsidRDefault="005E4100" w:rsidP="00DA276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40C1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องค์การบริหารส่วนตำบลทับกฤชใต้</w:t>
      </w:r>
    </w:p>
    <w:p w:rsidR="005E4100" w:rsidRPr="00D440C1" w:rsidRDefault="005E4100" w:rsidP="00DA276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40C1">
        <w:rPr>
          <w:rFonts w:ascii="TH SarabunPSK" w:hAnsi="TH SarabunPSK" w:cs="TH SarabunPSK"/>
          <w:b/>
          <w:bCs/>
          <w:sz w:val="40"/>
          <w:szCs w:val="40"/>
          <w:cs/>
        </w:rPr>
        <w:t>อำเภอชุมแสง จังหวัดนครสวรรค์</w:t>
      </w:r>
    </w:p>
    <w:p w:rsidR="00607961" w:rsidRDefault="00607961">
      <w:pPr>
        <w:rPr>
          <w:rFonts w:ascii="TH SarabunIT๙" w:hAnsi="TH SarabunIT๙" w:cs="TH SarabunIT๙"/>
          <w:sz w:val="32"/>
          <w:szCs w:val="32"/>
        </w:rPr>
      </w:pPr>
    </w:p>
    <w:p w:rsidR="00D47472" w:rsidRDefault="00D47472">
      <w:pPr>
        <w:rPr>
          <w:rFonts w:ascii="TH SarabunIT๙" w:hAnsi="TH SarabunIT๙" w:cs="TH SarabunIT๙"/>
          <w:sz w:val="32"/>
          <w:szCs w:val="32"/>
        </w:rPr>
      </w:pPr>
    </w:p>
    <w:p w:rsidR="00D47472" w:rsidRDefault="00D47472">
      <w:pPr>
        <w:rPr>
          <w:rFonts w:ascii="TH SarabunIT๙" w:hAnsi="TH SarabunIT๙" w:cs="TH SarabunIT๙"/>
          <w:sz w:val="32"/>
          <w:szCs w:val="32"/>
        </w:rPr>
      </w:pPr>
    </w:p>
    <w:p w:rsidR="00D47472" w:rsidRDefault="00D47472">
      <w:pPr>
        <w:rPr>
          <w:rFonts w:ascii="TH SarabunIT๙" w:hAnsi="TH SarabunIT๙" w:cs="TH SarabunIT๙"/>
          <w:sz w:val="32"/>
          <w:szCs w:val="32"/>
        </w:rPr>
      </w:pPr>
    </w:p>
    <w:p w:rsidR="00D47472" w:rsidRDefault="00D47472">
      <w:pPr>
        <w:rPr>
          <w:rFonts w:ascii="TH SarabunIT๙" w:hAnsi="TH SarabunIT๙" w:cs="TH SarabunIT๙"/>
          <w:sz w:val="32"/>
          <w:szCs w:val="32"/>
        </w:rPr>
      </w:pPr>
    </w:p>
    <w:p w:rsidR="00D47472" w:rsidRDefault="00D47472">
      <w:pPr>
        <w:rPr>
          <w:rFonts w:ascii="TH SarabunIT๙" w:hAnsi="TH SarabunIT๙" w:cs="TH SarabunIT๙"/>
          <w:sz w:val="32"/>
          <w:szCs w:val="32"/>
        </w:rPr>
      </w:pPr>
    </w:p>
    <w:p w:rsidR="00D47472" w:rsidRDefault="00D47472">
      <w:pPr>
        <w:rPr>
          <w:rFonts w:ascii="TH SarabunIT๙" w:hAnsi="TH SarabunIT๙" w:cs="TH SarabunIT๙"/>
          <w:sz w:val="32"/>
          <w:szCs w:val="32"/>
        </w:rPr>
      </w:pPr>
    </w:p>
    <w:p w:rsidR="00607961" w:rsidRPr="005E4100" w:rsidRDefault="00607961">
      <w:pPr>
        <w:rPr>
          <w:rFonts w:ascii="TH SarabunIT๙" w:hAnsi="TH SarabunIT๙" w:cs="TH SarabunIT๙"/>
          <w:sz w:val="32"/>
          <w:szCs w:val="32"/>
        </w:rPr>
      </w:pPr>
    </w:p>
    <w:p w:rsidR="005E4100" w:rsidRPr="005E4100" w:rsidRDefault="005E4100">
      <w:pPr>
        <w:rPr>
          <w:rFonts w:ascii="TH SarabunIT๙" w:hAnsi="TH SarabunIT๙" w:cs="TH SarabunIT๙"/>
          <w:sz w:val="32"/>
          <w:szCs w:val="32"/>
        </w:rPr>
      </w:pPr>
    </w:p>
    <w:p w:rsidR="005E4100" w:rsidRPr="005E4100" w:rsidRDefault="005E4100">
      <w:pPr>
        <w:rPr>
          <w:rFonts w:ascii="TH SarabunIT๙" w:hAnsi="TH SarabunIT๙" w:cs="TH SarabunIT๙"/>
          <w:sz w:val="32"/>
          <w:szCs w:val="32"/>
        </w:rPr>
      </w:pPr>
    </w:p>
    <w:p w:rsidR="005E4100" w:rsidRPr="00D440C1" w:rsidRDefault="005E4100" w:rsidP="001E66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40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บทนำ</w:t>
      </w:r>
    </w:p>
    <w:p w:rsidR="005E4100" w:rsidRPr="00D440C1" w:rsidRDefault="005E4100" w:rsidP="00163EB9">
      <w:pPr>
        <w:spacing w:before="120" w:after="120" w:line="1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40C1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</w:t>
      </w:r>
      <w:r w:rsidR="009D4985">
        <w:rPr>
          <w:rFonts w:ascii="TH SarabunIT๙" w:hAnsi="TH SarabunIT๙" w:cs="TH SarabunIT๙"/>
          <w:sz w:val="32"/>
          <w:szCs w:val="32"/>
          <w:cs/>
        </w:rPr>
        <w:t>้องกันและปราบปรามทุจริตแห่งชาติ</w:t>
      </w:r>
      <w:r w:rsidRPr="00D440C1">
        <w:rPr>
          <w:rFonts w:ascii="TH SarabunIT๙" w:hAnsi="TH SarabunIT๙" w:cs="TH SarabunIT๙"/>
          <w:sz w:val="32"/>
          <w:szCs w:val="32"/>
          <w:cs/>
        </w:rPr>
        <w:t>(สำนักงาน ป.ป.</w:t>
      </w:r>
      <w:r w:rsidR="009D4985">
        <w:rPr>
          <w:rFonts w:ascii="TH SarabunIT๙" w:hAnsi="TH SarabunIT๙" w:cs="TH SarabunIT๙"/>
          <w:sz w:val="32"/>
          <w:szCs w:val="32"/>
          <w:cs/>
        </w:rPr>
        <w:t>ช.)</w:t>
      </w:r>
      <w:r w:rsidRPr="00D440C1">
        <w:rPr>
          <w:rFonts w:ascii="TH SarabunIT๙" w:hAnsi="TH SarabunIT๙" w:cs="TH SarabunIT๙"/>
          <w:sz w:val="32"/>
          <w:szCs w:val="32"/>
          <w:cs/>
        </w:rPr>
        <w:t>ได้พัฒนา</w:t>
      </w:r>
      <w:r w:rsidR="00021E9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D440C1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เครื่องมือการประเมินเชิงบวกเพื่อเป็นมาตรฐานการป้องกันการทุจริตและเป็นกลไกในการสร้างความ</w:t>
      </w:r>
      <w:r w:rsidR="00021E9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440C1">
        <w:rPr>
          <w:rFonts w:ascii="TH SarabunIT๙" w:hAnsi="TH SarabunIT๙" w:cs="TH SarabunIT๙"/>
          <w:sz w:val="32"/>
          <w:szCs w:val="32"/>
          <w:cs/>
        </w:rPr>
        <w:t>ตระหนักให้หน่วยงานภาครัฐมีการดำเนินงานอย่างโปร่งใสและมีคุณธรรม โดยได้ชื่อว่า“การประเมินคุณธรรมและความโปร่งใส</w:t>
      </w:r>
      <w:r w:rsidR="009D4985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</w:t>
      </w:r>
      <w:r w:rsidRPr="00D440C1">
        <w:rPr>
          <w:rFonts w:ascii="TH SarabunIT๙" w:hAnsi="TH SarabunIT๙" w:cs="TH SarabunIT๙"/>
          <w:sz w:val="32"/>
          <w:szCs w:val="32"/>
          <w:cs/>
        </w:rPr>
        <w:t>(</w:t>
      </w:r>
      <w:r w:rsidRPr="00D440C1">
        <w:rPr>
          <w:rFonts w:ascii="TH SarabunIT๙" w:hAnsi="TH SarabunIT๙" w:cs="TH SarabunIT๙"/>
          <w:sz w:val="32"/>
          <w:szCs w:val="32"/>
        </w:rPr>
        <w:t>Integrity and Transparency Assessment : ITA )</w:t>
      </w:r>
    </w:p>
    <w:p w:rsidR="001E666D" w:rsidRPr="00D440C1" w:rsidRDefault="001E666D" w:rsidP="00163EB9">
      <w:pPr>
        <w:spacing w:before="120" w:after="120" w:line="1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40C1">
        <w:rPr>
          <w:rFonts w:ascii="TH SarabunIT๙" w:hAnsi="TH SarabunIT๙" w:cs="TH SarabunIT๙"/>
          <w:sz w:val="32"/>
          <w:szCs w:val="32"/>
          <w:cs/>
        </w:rPr>
        <w:t>การนำเครื่องมือการประเมินความเสี่ยงการทุจริตมาใช้ในองค์กร จะเป็นหลักประกันในระดับ</w:t>
      </w:r>
      <w:r w:rsidR="009D4985">
        <w:rPr>
          <w:rFonts w:ascii="TH SarabunIT๙" w:hAnsi="TH SarabunIT๙" w:cs="TH SarabunIT๙"/>
          <w:sz w:val="32"/>
          <w:szCs w:val="32"/>
          <w:cs/>
        </w:rPr>
        <w:t>หนึ่ง</w:t>
      </w:r>
      <w:r w:rsidR="00021E9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D4985">
        <w:rPr>
          <w:rFonts w:ascii="TH SarabunIT๙" w:hAnsi="TH SarabunIT๙" w:cs="TH SarabunIT๙"/>
          <w:sz w:val="32"/>
          <w:szCs w:val="32"/>
          <w:cs/>
        </w:rPr>
        <w:t>ได้ว่าการดำเนินงานขององค์กรจะไม่มีการทุจริตหากมีการทุจริตเกิดขึ้</w:t>
      </w:r>
      <w:r w:rsidR="00294DA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440C1">
        <w:rPr>
          <w:rFonts w:ascii="TH SarabunIT๙" w:hAnsi="TH SarabunIT๙" w:cs="TH SarabunIT๙"/>
          <w:sz w:val="32"/>
          <w:szCs w:val="32"/>
          <w:cs/>
        </w:rPr>
        <w:t xml:space="preserve"> องค์กรก็สามารถรับทราบอย่าง</w:t>
      </w:r>
      <w:r w:rsidR="00021E9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40C1">
        <w:rPr>
          <w:rFonts w:ascii="TH SarabunIT๙" w:hAnsi="TH SarabunIT๙" w:cs="TH SarabunIT๙"/>
          <w:sz w:val="32"/>
          <w:szCs w:val="32"/>
          <w:cs/>
        </w:rPr>
        <w:t>รวดเร็วและหาวิธีทางที่จะบรรเทาความเสียหาย</w:t>
      </w:r>
      <w:r w:rsidR="009D4985">
        <w:rPr>
          <w:rFonts w:ascii="TH SarabunIT๙" w:hAnsi="TH SarabunIT๙" w:cs="TH SarabunIT๙"/>
          <w:sz w:val="32"/>
          <w:szCs w:val="32"/>
          <w:cs/>
        </w:rPr>
        <w:t>ที่เกิดขึ้นให้เหลือน้อยที่สุด</w:t>
      </w:r>
      <w:r w:rsidRPr="00D440C1">
        <w:rPr>
          <w:rFonts w:ascii="TH SarabunIT๙" w:hAnsi="TH SarabunIT๙" w:cs="TH SarabunIT๙"/>
          <w:sz w:val="32"/>
          <w:szCs w:val="32"/>
          <w:cs/>
        </w:rPr>
        <w:t>เพราะได้มีการ</w:t>
      </w:r>
      <w:r w:rsidR="009D4985">
        <w:rPr>
          <w:rFonts w:ascii="TH SarabunIT๙" w:hAnsi="TH SarabunIT๙" w:cs="TH SarabunIT๙"/>
          <w:sz w:val="32"/>
          <w:szCs w:val="32"/>
          <w:cs/>
        </w:rPr>
        <w:t>เตรียมการป้องกัน</w:t>
      </w:r>
      <w:r w:rsidR="00021E9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D4985">
        <w:rPr>
          <w:rFonts w:ascii="TH SarabunIT๙" w:hAnsi="TH SarabunIT๙" w:cs="TH SarabunIT๙"/>
          <w:sz w:val="32"/>
          <w:szCs w:val="32"/>
          <w:cs/>
        </w:rPr>
        <w:t>ไว้ล่วงหน้าไว้</w:t>
      </w:r>
      <w:r w:rsidRPr="00D440C1">
        <w:rPr>
          <w:rFonts w:ascii="TH SarabunIT๙" w:hAnsi="TH SarabunIT๙" w:cs="TH SarabunIT๙"/>
          <w:sz w:val="32"/>
          <w:szCs w:val="32"/>
          <w:cs/>
        </w:rPr>
        <w:t>โดยให้เป็นส่วนหนึ่งของการ</w:t>
      </w:r>
      <w:proofErr w:type="spellStart"/>
      <w:r w:rsidRPr="00D440C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D440C1">
        <w:rPr>
          <w:rFonts w:ascii="TH SarabunIT๙" w:hAnsi="TH SarabunIT๙" w:cs="TH SarabunIT๙"/>
          <w:sz w:val="32"/>
          <w:szCs w:val="32"/>
          <w:cs/>
        </w:rPr>
        <w:t>ประจำฝ่ายบริหารความเสี่ยงได้รับมอบหมายให้ประเมิน</w:t>
      </w:r>
      <w:r w:rsidR="00F779AF" w:rsidRPr="00D440C1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คุณธรรมและความโปร่งใสในการดำเนินงานของหน่วยงานภาครัฐ</w:t>
      </w:r>
      <w:r w:rsidR="009D4985">
        <w:rPr>
          <w:rFonts w:ascii="TH SarabunIT๙" w:hAnsi="TH SarabunIT๙" w:cs="TH SarabunIT๙"/>
          <w:sz w:val="32"/>
          <w:szCs w:val="32"/>
          <w:cs/>
        </w:rPr>
        <w:t>ตัวชี้วัดที่10การป้องกันการทุจริต</w:t>
      </w:r>
      <w:r w:rsidR="00F779AF" w:rsidRPr="00D440C1">
        <w:rPr>
          <w:rFonts w:ascii="TH SarabunIT๙" w:hAnsi="TH SarabunIT๙" w:cs="TH SarabunIT๙"/>
          <w:sz w:val="32"/>
          <w:szCs w:val="32"/>
          <w:cs/>
        </w:rPr>
        <w:t>ตัวช</w:t>
      </w:r>
      <w:r w:rsidR="009D4985">
        <w:rPr>
          <w:rFonts w:ascii="TH SarabunIT๙" w:hAnsi="TH SarabunIT๙" w:cs="TH SarabunIT๙"/>
          <w:sz w:val="32"/>
          <w:szCs w:val="32"/>
          <w:cs/>
        </w:rPr>
        <w:t>ี้วัดย่อยที่10.1การดำเนินการป้องกันการทุจริตข้อ036</w:t>
      </w:r>
      <w:r w:rsidR="00F779AF" w:rsidRPr="00D440C1">
        <w:rPr>
          <w:rFonts w:ascii="TH SarabunIT๙" w:hAnsi="TH SarabunIT๙" w:cs="TH SarabunIT๙"/>
          <w:sz w:val="32"/>
          <w:szCs w:val="32"/>
          <w:cs/>
        </w:rPr>
        <w:t>การปร</w:t>
      </w:r>
      <w:r w:rsidR="009D4985">
        <w:rPr>
          <w:rFonts w:ascii="TH SarabunIT๙" w:hAnsi="TH SarabunIT๙" w:cs="TH SarabunIT๙"/>
          <w:sz w:val="32"/>
          <w:szCs w:val="32"/>
          <w:cs/>
        </w:rPr>
        <w:t>ะเมินความเสี่ยงการทุจริตประจำปี</w:t>
      </w:r>
      <w:r w:rsidR="00F779AF" w:rsidRPr="00D440C1">
        <w:rPr>
          <w:rFonts w:ascii="TH SarabunIT๙" w:hAnsi="TH SarabunIT๙" w:cs="TH SarabunIT๙"/>
          <w:sz w:val="32"/>
          <w:szCs w:val="32"/>
          <w:cs/>
        </w:rPr>
        <w:t>ซึ่งประเมินความเสี่ยงการทุจริตเกี่ยวกับการปฏิบัติงาน</w:t>
      </w:r>
      <w:r w:rsidR="009D4985">
        <w:rPr>
          <w:rFonts w:ascii="TH SarabunIT๙" w:hAnsi="TH SarabunIT๙" w:cs="TH SarabunIT๙"/>
          <w:sz w:val="32"/>
          <w:szCs w:val="32"/>
          <w:cs/>
        </w:rPr>
        <w:t>ที่อาจเกิดการทุจริตการรับสินบนและผลประโยชน์ทับซ้อนในองค์กร</w:t>
      </w:r>
      <w:r w:rsidR="00F779AF" w:rsidRPr="00D440C1">
        <w:rPr>
          <w:rFonts w:ascii="TH SarabunIT๙" w:hAnsi="TH SarabunIT๙" w:cs="TH SarabunIT๙"/>
          <w:sz w:val="32"/>
          <w:szCs w:val="32"/>
          <w:cs/>
        </w:rPr>
        <w:t>ปฏิบัติตามคู่มือประเมินความเสี่ยง</w:t>
      </w:r>
      <w:r w:rsidR="000979B0" w:rsidRPr="00D440C1">
        <w:rPr>
          <w:rFonts w:ascii="TH SarabunIT๙" w:hAnsi="TH SarabunIT๙" w:cs="TH SarabunIT๙"/>
          <w:sz w:val="32"/>
          <w:szCs w:val="32"/>
          <w:cs/>
        </w:rPr>
        <w:t>ทุจริตของสำนักงานคณะกรรมการป้อง</w:t>
      </w:r>
      <w:r w:rsidR="009D4985">
        <w:rPr>
          <w:rFonts w:ascii="TH SarabunIT๙" w:hAnsi="TH SarabunIT๙" w:cs="TH SarabunIT๙"/>
          <w:sz w:val="32"/>
          <w:szCs w:val="32"/>
          <w:cs/>
        </w:rPr>
        <w:t>กันและปราบปรามการทุจริตในภาครัฐ(</w:t>
      </w:r>
      <w:proofErr w:type="spellStart"/>
      <w:r w:rsidR="009D4985">
        <w:rPr>
          <w:rFonts w:ascii="TH SarabunIT๙" w:hAnsi="TH SarabunIT๙" w:cs="TH SarabunIT๙"/>
          <w:sz w:val="32"/>
          <w:szCs w:val="32"/>
          <w:cs/>
        </w:rPr>
        <w:t>ป.ป.ท</w:t>
      </w:r>
      <w:proofErr w:type="spellEnd"/>
      <w:r w:rsidR="009D4985">
        <w:rPr>
          <w:rFonts w:ascii="TH SarabunIT๙" w:hAnsi="TH SarabunIT๙" w:cs="TH SarabunIT๙"/>
          <w:sz w:val="32"/>
          <w:szCs w:val="32"/>
          <w:cs/>
        </w:rPr>
        <w:t>.)</w:t>
      </w:r>
      <w:r w:rsidR="000979B0" w:rsidRPr="00D440C1">
        <w:rPr>
          <w:rFonts w:ascii="TH SarabunIT๙" w:hAnsi="TH SarabunIT๙" w:cs="TH SarabunIT๙"/>
          <w:sz w:val="32"/>
          <w:szCs w:val="32"/>
          <w:cs/>
        </w:rPr>
        <w:t>เพื่อกำหนดเป็น</w:t>
      </w:r>
      <w:r w:rsidR="009D4985">
        <w:rPr>
          <w:rFonts w:ascii="TH SarabunIT๙" w:hAnsi="TH SarabunIT๙" w:cs="TH SarabunIT๙"/>
          <w:sz w:val="32"/>
          <w:szCs w:val="32"/>
          <w:cs/>
        </w:rPr>
        <w:t>คู่มือป้องกันการทุจริตการรับสินบน</w:t>
      </w:r>
      <w:r w:rsidR="000979B0" w:rsidRPr="00D440C1">
        <w:rPr>
          <w:rFonts w:ascii="TH SarabunIT๙" w:hAnsi="TH SarabunIT๙" w:cs="TH SarabunIT๙"/>
          <w:sz w:val="32"/>
          <w:szCs w:val="32"/>
          <w:cs/>
        </w:rPr>
        <w:t>และผลประโยชน์ทับซ้อนในองค์กร</w:t>
      </w:r>
    </w:p>
    <w:p w:rsidR="006F2B8F" w:rsidRDefault="006F2B8F" w:rsidP="00163EB9">
      <w:pPr>
        <w:spacing w:before="120" w:after="120" w:line="1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9B0" w:rsidRPr="00D440C1" w:rsidRDefault="009D4985" w:rsidP="00163EB9">
      <w:pPr>
        <w:spacing w:before="120" w:after="120" w:line="1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องค์การบริหารส่วนตำบลทับกฤชใต</w:t>
      </w:r>
      <w:r w:rsidR="00294DAA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871723" w:rsidRPr="00D440C1" w:rsidRDefault="00871723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1723" w:rsidRDefault="00871723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1723" w:rsidRPr="00294DAA" w:rsidRDefault="00871723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1723" w:rsidRDefault="00871723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1723" w:rsidRDefault="00871723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1723" w:rsidRDefault="00871723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1723" w:rsidRDefault="00871723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440C1" w:rsidRDefault="00D440C1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440C1" w:rsidRDefault="00D440C1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440C1" w:rsidRDefault="00D440C1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440C1" w:rsidRDefault="00D440C1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440C1" w:rsidRDefault="00D440C1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1723" w:rsidRDefault="00871723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65E39" w:rsidRDefault="00965E39" w:rsidP="001E66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1723" w:rsidRPr="00DA2763" w:rsidRDefault="00871723" w:rsidP="003C3004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A2763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871723" w:rsidRDefault="00871723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="00DA2763">
        <w:rPr>
          <w:rFonts w:ascii="TH SarabunIT๙" w:hAnsi="TH SarabunIT๙" w:cs="TH SarabunIT๙"/>
          <w:sz w:val="32"/>
          <w:szCs w:val="32"/>
        </w:rPr>
        <w:tab/>
      </w:r>
      <w:r w:rsidR="00DA2763">
        <w:rPr>
          <w:rFonts w:ascii="TH SarabunIT๙" w:hAnsi="TH SarabunIT๙" w:cs="TH SarabunIT๙"/>
          <w:sz w:val="32"/>
          <w:szCs w:val="32"/>
        </w:rPr>
        <w:tab/>
      </w:r>
      <w:r w:rsidR="00DA2763">
        <w:rPr>
          <w:rFonts w:ascii="TH SarabunIT๙" w:hAnsi="TH SarabunIT๙" w:cs="TH SarabunIT๙"/>
          <w:sz w:val="32"/>
          <w:szCs w:val="32"/>
        </w:rPr>
        <w:tab/>
      </w:r>
      <w:r w:rsidR="00DA2763">
        <w:rPr>
          <w:rFonts w:ascii="TH SarabunIT๙" w:hAnsi="TH SarabunIT๙" w:cs="TH SarabunIT๙"/>
          <w:sz w:val="32"/>
          <w:szCs w:val="32"/>
        </w:rPr>
        <w:tab/>
      </w:r>
      <w:r w:rsidR="00DA2763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DA2763">
        <w:rPr>
          <w:rFonts w:ascii="TH SarabunIT๙" w:hAnsi="TH SarabunIT๙" w:cs="TH SarabunIT๙"/>
          <w:sz w:val="32"/>
          <w:szCs w:val="32"/>
        </w:rPr>
        <w:t>1</w:t>
      </w:r>
    </w:p>
    <w:p w:rsidR="00D440C1" w:rsidRDefault="00871723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</w:t>
      </w:r>
    </w:p>
    <w:p w:rsidR="00871723" w:rsidRDefault="00871723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ของหน่วยงานภาครัฐ</w:t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D440C1">
        <w:rPr>
          <w:rFonts w:ascii="TH SarabunIT๙" w:hAnsi="TH SarabunIT๙" w:cs="TH SarabunIT๙"/>
          <w:sz w:val="32"/>
          <w:szCs w:val="32"/>
        </w:rPr>
        <w:tab/>
      </w:r>
      <w:r w:rsidR="00D440C1">
        <w:rPr>
          <w:rFonts w:ascii="TH SarabunIT๙" w:hAnsi="TH SarabunIT๙" w:cs="TH SarabunIT๙"/>
          <w:sz w:val="32"/>
          <w:szCs w:val="32"/>
        </w:rPr>
        <w:tab/>
      </w:r>
      <w:r w:rsidR="00D440C1">
        <w:rPr>
          <w:rFonts w:ascii="TH SarabunIT๙" w:hAnsi="TH SarabunIT๙" w:cs="TH SarabunIT๙"/>
          <w:sz w:val="32"/>
          <w:szCs w:val="32"/>
        </w:rPr>
        <w:tab/>
      </w:r>
      <w:r w:rsidR="00D440C1">
        <w:rPr>
          <w:rFonts w:ascii="TH SarabunIT๙" w:hAnsi="TH SarabunIT๙" w:cs="TH SarabunIT๙"/>
          <w:sz w:val="32"/>
          <w:szCs w:val="32"/>
        </w:rPr>
        <w:tab/>
      </w:r>
      <w:r w:rsidR="00D440C1">
        <w:rPr>
          <w:rFonts w:ascii="TH SarabunIT๙" w:hAnsi="TH SarabunIT๙" w:cs="TH SarabunIT๙"/>
          <w:sz w:val="32"/>
          <w:szCs w:val="32"/>
        </w:rPr>
        <w:tab/>
      </w:r>
      <w:r w:rsidR="00D440C1">
        <w:rPr>
          <w:rFonts w:ascii="TH SarabunIT๙" w:hAnsi="TH SarabunIT๙" w:cs="TH SarabunIT๙"/>
          <w:sz w:val="32"/>
          <w:szCs w:val="32"/>
        </w:rPr>
        <w:tab/>
      </w:r>
      <w:r w:rsidR="00DA2763">
        <w:rPr>
          <w:rFonts w:ascii="TH SarabunIT๙" w:hAnsi="TH SarabunIT๙" w:cs="TH SarabunIT๙"/>
          <w:sz w:val="32"/>
          <w:szCs w:val="32"/>
        </w:rPr>
        <w:t>2</w:t>
      </w:r>
    </w:p>
    <w:p w:rsidR="00294DAA" w:rsidRDefault="00871723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ความหมายของการทุจริต สินบน</w:t>
      </w:r>
    </w:p>
    <w:p w:rsidR="00871723" w:rsidRDefault="00871723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และผลประโยชน์ทับซ้อน</w:t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1D352A">
        <w:rPr>
          <w:rFonts w:ascii="TH SarabunIT๙" w:hAnsi="TH SarabunIT๙" w:cs="TH SarabunIT๙"/>
          <w:sz w:val="32"/>
          <w:szCs w:val="32"/>
        </w:rPr>
        <w:tab/>
      </w:r>
      <w:r w:rsidR="001D352A">
        <w:rPr>
          <w:rFonts w:ascii="TH SarabunIT๙" w:hAnsi="TH SarabunIT๙" w:cs="TH SarabunIT๙"/>
          <w:sz w:val="32"/>
          <w:szCs w:val="32"/>
        </w:rPr>
        <w:tab/>
      </w:r>
      <w:r w:rsidR="001D352A">
        <w:rPr>
          <w:rFonts w:ascii="TH SarabunIT๙" w:hAnsi="TH SarabunIT๙" w:cs="TH SarabunIT๙"/>
          <w:sz w:val="32"/>
          <w:szCs w:val="32"/>
        </w:rPr>
        <w:tab/>
      </w:r>
      <w:r w:rsidR="00163EB9">
        <w:rPr>
          <w:rFonts w:ascii="TH SarabunIT๙" w:hAnsi="TH SarabunIT๙" w:cs="TH SarabunIT๙"/>
          <w:sz w:val="32"/>
          <w:szCs w:val="32"/>
        </w:rPr>
        <w:tab/>
      </w:r>
      <w:r w:rsidR="00DA2763">
        <w:rPr>
          <w:rFonts w:ascii="TH SarabunIT๙" w:hAnsi="TH SarabunIT๙" w:cs="TH SarabunIT๙"/>
          <w:sz w:val="32"/>
          <w:szCs w:val="32"/>
        </w:rPr>
        <w:t>3</w:t>
      </w:r>
    </w:p>
    <w:p w:rsidR="00871723" w:rsidRDefault="00871723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การประเมินความเสี่ยงการทุจริต</w:t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DA2763">
        <w:rPr>
          <w:rFonts w:ascii="TH SarabunIT๙" w:hAnsi="TH SarabunIT๙" w:cs="TH SarabunIT๙"/>
          <w:sz w:val="32"/>
          <w:szCs w:val="32"/>
        </w:rPr>
        <w:t>4</w:t>
      </w:r>
    </w:p>
    <w:p w:rsidR="00023B9C" w:rsidRDefault="00023B9C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การระบุความเสี่ยง</w:t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DA2763">
        <w:rPr>
          <w:rFonts w:ascii="TH SarabunIT๙" w:hAnsi="TH SarabunIT๙" w:cs="TH SarabunIT๙"/>
          <w:sz w:val="32"/>
          <w:szCs w:val="32"/>
        </w:rPr>
        <w:t>5</w:t>
      </w:r>
    </w:p>
    <w:p w:rsidR="00023B9C" w:rsidRDefault="00023B9C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การประเมินความเสี่ยง</w:t>
      </w:r>
      <w:r w:rsidR="001D352A">
        <w:rPr>
          <w:rFonts w:ascii="TH SarabunIT๙" w:hAnsi="TH SarabunIT๙" w:cs="TH SarabunIT๙"/>
          <w:sz w:val="32"/>
          <w:szCs w:val="32"/>
        </w:rPr>
        <w:tab/>
      </w:r>
      <w:r w:rsidR="001D352A">
        <w:rPr>
          <w:rFonts w:ascii="TH SarabunIT๙" w:hAnsi="TH SarabunIT๙" w:cs="TH SarabunIT๙"/>
          <w:sz w:val="32"/>
          <w:szCs w:val="32"/>
        </w:rPr>
        <w:tab/>
      </w:r>
      <w:r w:rsidR="001D352A">
        <w:rPr>
          <w:rFonts w:ascii="TH SarabunIT๙" w:hAnsi="TH SarabunIT๙" w:cs="TH SarabunIT๙"/>
          <w:sz w:val="32"/>
          <w:szCs w:val="32"/>
        </w:rPr>
        <w:tab/>
      </w:r>
      <w:r w:rsidR="001D352A">
        <w:rPr>
          <w:rFonts w:ascii="TH SarabunIT๙" w:hAnsi="TH SarabunIT๙" w:cs="TH SarabunIT๙"/>
          <w:sz w:val="32"/>
          <w:szCs w:val="32"/>
        </w:rPr>
        <w:tab/>
      </w:r>
      <w:r w:rsidR="001D352A">
        <w:rPr>
          <w:rFonts w:ascii="TH SarabunIT๙" w:hAnsi="TH SarabunIT๙" w:cs="TH SarabunIT๙"/>
          <w:sz w:val="32"/>
          <w:szCs w:val="32"/>
        </w:rPr>
        <w:tab/>
      </w:r>
      <w:r w:rsidR="00163EB9">
        <w:rPr>
          <w:rFonts w:ascii="TH SarabunIT๙" w:hAnsi="TH SarabunIT๙" w:cs="TH SarabunIT๙"/>
          <w:sz w:val="32"/>
          <w:szCs w:val="32"/>
        </w:rPr>
        <w:tab/>
      </w:r>
      <w:r w:rsidR="001D352A">
        <w:rPr>
          <w:rFonts w:ascii="TH SarabunIT๙" w:hAnsi="TH SarabunIT๙" w:cs="TH SarabunIT๙"/>
          <w:sz w:val="32"/>
          <w:szCs w:val="32"/>
        </w:rPr>
        <w:tab/>
      </w:r>
      <w:r w:rsidR="0091799F">
        <w:rPr>
          <w:rFonts w:ascii="TH SarabunIT๙" w:hAnsi="TH SarabunIT๙" w:cs="TH SarabunIT๙"/>
          <w:sz w:val="32"/>
          <w:szCs w:val="32"/>
        </w:rPr>
        <w:t>7</w:t>
      </w:r>
    </w:p>
    <w:p w:rsidR="00023B9C" w:rsidRDefault="00023B9C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แผนบริหารความเสี่ยง</w:t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3C3004">
        <w:rPr>
          <w:rFonts w:ascii="TH SarabunIT๙" w:hAnsi="TH SarabunIT๙" w:cs="TH SarabunIT๙"/>
          <w:sz w:val="32"/>
          <w:szCs w:val="32"/>
        </w:rPr>
        <w:tab/>
      </w:r>
      <w:r w:rsidR="00163EB9">
        <w:rPr>
          <w:rFonts w:ascii="TH SarabunIT๙" w:hAnsi="TH SarabunIT๙" w:cs="TH SarabunIT๙"/>
          <w:sz w:val="32"/>
          <w:szCs w:val="32"/>
        </w:rPr>
        <w:tab/>
      </w:r>
      <w:r w:rsidR="0091799F">
        <w:rPr>
          <w:rFonts w:ascii="TH SarabunIT๙" w:hAnsi="TH SarabunIT๙" w:cs="TH SarabunIT๙"/>
          <w:sz w:val="32"/>
          <w:szCs w:val="32"/>
        </w:rPr>
        <w:t>8</w:t>
      </w:r>
    </w:p>
    <w:p w:rsidR="00D268B4" w:rsidRDefault="00D268B4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268B4" w:rsidRDefault="00D268B4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268B4" w:rsidRDefault="00D268B4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4359" w:rsidRDefault="00C34359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4359" w:rsidRDefault="00C34359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4359" w:rsidRDefault="00C34359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4359" w:rsidRDefault="00C34359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47472" w:rsidRDefault="00D47472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4359" w:rsidRDefault="00C34359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4359" w:rsidRDefault="00C34359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4359" w:rsidRDefault="00C34359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4359" w:rsidRDefault="00C34359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4359" w:rsidRDefault="00C34359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1799F" w:rsidRDefault="0091799F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1799F" w:rsidRDefault="0091799F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34359" w:rsidRPr="00DA2763" w:rsidRDefault="00C34359" w:rsidP="00855C0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A27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C34359" w:rsidRDefault="00C34359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เกณฑ์การประเมินคุณธรรมและความโปร่งใสในการดำเนินงานของหน่วยงานภาครัฐ ประจำปีงบประมาณ 2563 จำแนกออกเป็น 10 ตัวชี้วัดดังนี้</w:t>
      </w:r>
    </w:p>
    <w:p w:rsidR="00C34359" w:rsidRDefault="00C34359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การปฏิบัติหน้าที่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คุณภาพการดำเนินงาน</w:t>
      </w:r>
    </w:p>
    <w:p w:rsidR="00C34359" w:rsidRDefault="00C34359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การใช้งบประมาณ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ประสิทธิภาพการสื่อสาร</w:t>
      </w:r>
    </w:p>
    <w:p w:rsidR="00C34359" w:rsidRDefault="00C34359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การใช้อำนาจ</w:t>
      </w:r>
      <w:r w:rsidR="0009196A">
        <w:rPr>
          <w:rFonts w:ascii="TH SarabunIT๙" w:hAnsi="TH SarabunIT๙" w:cs="TH SarabunIT๙"/>
          <w:sz w:val="32"/>
          <w:szCs w:val="32"/>
        </w:rPr>
        <w:tab/>
      </w:r>
      <w:r w:rsidR="0009196A">
        <w:rPr>
          <w:rFonts w:ascii="TH SarabunIT๙" w:hAnsi="TH SarabunIT๙" w:cs="TH SarabunIT๙"/>
          <w:sz w:val="32"/>
          <w:szCs w:val="32"/>
        </w:rPr>
        <w:tab/>
      </w:r>
      <w:r w:rsidR="0009196A">
        <w:rPr>
          <w:rFonts w:ascii="TH SarabunIT๙" w:hAnsi="TH SarabunIT๙" w:cs="TH SarabunIT๙"/>
          <w:sz w:val="32"/>
          <w:szCs w:val="32"/>
        </w:rPr>
        <w:tab/>
      </w:r>
      <w:r w:rsidR="0009196A">
        <w:rPr>
          <w:rFonts w:ascii="TH SarabunIT๙" w:hAnsi="TH SarabunIT๙" w:cs="TH SarabunIT๙"/>
          <w:sz w:val="32"/>
          <w:szCs w:val="32"/>
        </w:rPr>
        <w:tab/>
      </w:r>
      <w:r w:rsidR="0009196A">
        <w:rPr>
          <w:rFonts w:ascii="TH SarabunIT๙" w:hAnsi="TH SarabunIT๙" w:cs="TH SarabunIT๙"/>
          <w:sz w:val="32"/>
          <w:szCs w:val="32"/>
        </w:rPr>
        <w:tab/>
        <w:t>8</w:t>
      </w:r>
      <w:r w:rsidR="0009196A">
        <w:rPr>
          <w:rFonts w:ascii="TH SarabunIT๙" w:hAnsi="TH SarabunIT๙" w:cs="TH SarabunIT๙" w:hint="cs"/>
          <w:sz w:val="32"/>
          <w:szCs w:val="32"/>
          <w:cs/>
        </w:rPr>
        <w:t>) การปรับปรุงระบบการทำงาน</w:t>
      </w:r>
    </w:p>
    <w:p w:rsidR="00C34359" w:rsidRPr="0009196A" w:rsidRDefault="00C34359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การใช้ทรัพย์สินของราชการ</w:t>
      </w:r>
      <w:r w:rsidR="0009196A">
        <w:rPr>
          <w:rFonts w:ascii="TH SarabunIT๙" w:hAnsi="TH SarabunIT๙" w:cs="TH SarabunIT๙"/>
          <w:sz w:val="32"/>
          <w:szCs w:val="32"/>
        </w:rPr>
        <w:tab/>
      </w:r>
      <w:r w:rsidR="0009196A">
        <w:rPr>
          <w:rFonts w:ascii="TH SarabunIT๙" w:hAnsi="TH SarabunIT๙" w:cs="TH SarabunIT๙"/>
          <w:sz w:val="32"/>
          <w:szCs w:val="32"/>
        </w:rPr>
        <w:tab/>
      </w:r>
      <w:r w:rsidR="0009196A">
        <w:rPr>
          <w:rFonts w:ascii="TH SarabunIT๙" w:hAnsi="TH SarabunIT๙" w:cs="TH SarabunIT๙"/>
          <w:sz w:val="32"/>
          <w:szCs w:val="32"/>
        </w:rPr>
        <w:tab/>
        <w:t>9</w:t>
      </w:r>
      <w:r w:rsidR="0009196A">
        <w:rPr>
          <w:rFonts w:ascii="TH SarabunIT๙" w:hAnsi="TH SarabunIT๙" w:cs="TH SarabunIT๙" w:hint="cs"/>
          <w:sz w:val="32"/>
          <w:szCs w:val="32"/>
          <w:cs/>
        </w:rPr>
        <w:t>) การเปิดเผยข้อมูล</w:t>
      </w:r>
    </w:p>
    <w:p w:rsidR="00C34359" w:rsidRDefault="00C34359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การแก้ไขปัญหาการทุจริต</w:t>
      </w:r>
      <w:r w:rsidR="0009196A">
        <w:rPr>
          <w:rFonts w:ascii="TH SarabunIT๙" w:hAnsi="TH SarabunIT๙" w:cs="TH SarabunIT๙"/>
          <w:sz w:val="32"/>
          <w:szCs w:val="32"/>
          <w:cs/>
        </w:rPr>
        <w:tab/>
      </w:r>
      <w:r w:rsidR="0009196A">
        <w:rPr>
          <w:rFonts w:ascii="TH SarabunIT๙" w:hAnsi="TH SarabunIT๙" w:cs="TH SarabunIT๙"/>
          <w:sz w:val="32"/>
          <w:szCs w:val="32"/>
          <w:cs/>
        </w:rPr>
        <w:tab/>
      </w:r>
      <w:r w:rsidR="0009196A">
        <w:rPr>
          <w:rFonts w:ascii="TH SarabunIT๙" w:hAnsi="TH SarabunIT๙" w:cs="TH SarabunIT๙"/>
          <w:sz w:val="32"/>
          <w:szCs w:val="32"/>
          <w:cs/>
        </w:rPr>
        <w:tab/>
      </w:r>
      <w:r w:rsidR="0009196A">
        <w:rPr>
          <w:rFonts w:ascii="TH SarabunIT๙" w:hAnsi="TH SarabunIT๙" w:cs="TH SarabunIT๙" w:hint="cs"/>
          <w:sz w:val="32"/>
          <w:szCs w:val="32"/>
          <w:cs/>
        </w:rPr>
        <w:t>10) การป้องกันการทุจริต</w:t>
      </w:r>
    </w:p>
    <w:p w:rsidR="003C3004" w:rsidRDefault="0009196A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หน่วยงานถูกกำหนดให้ประเมินตัวชี้วัดที่ 10 การป้</w:t>
      </w:r>
      <w:r w:rsidR="003C3004">
        <w:rPr>
          <w:rFonts w:ascii="TH SarabunIT๙" w:hAnsi="TH SarabunIT๙" w:cs="TH SarabunIT๙" w:hint="cs"/>
          <w:sz w:val="32"/>
          <w:szCs w:val="32"/>
          <w:cs/>
        </w:rPr>
        <w:t>องกันการทุจริต ตัวชี้วัดย่อยที่</w:t>
      </w:r>
    </w:p>
    <w:p w:rsidR="0009196A" w:rsidRDefault="0009196A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10.1 การดำเนินการเพื่อป้องกันการทุจริต ข้อ 036 การประเมินความเสี่ยงการทุจริตประจำปี </w:t>
      </w:r>
    </w:p>
    <w:p w:rsidR="00F4110A" w:rsidRPr="00DA2763" w:rsidRDefault="00F4110A" w:rsidP="006F2B8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76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:rsidR="00F4110A" w:rsidRPr="00DA2763" w:rsidRDefault="00F4110A" w:rsidP="006F2B8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763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การทุจริต</w:t>
      </w:r>
    </w:p>
    <w:p w:rsidR="00F4110A" w:rsidRDefault="00F4110A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ทุจริตในภาครัฐ หมายความว่า ทุจริตต่อหน้าที่หรือประพฤติมิชอบในภาครัฐ</w:t>
      </w:r>
    </w:p>
    <w:p w:rsidR="003C3004" w:rsidRDefault="00F4110A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“ทุจริตต่อหน้าที่”หมายความว่า ปฏิบัติหรือล</w:t>
      </w:r>
      <w:r w:rsidR="00DF45D2">
        <w:rPr>
          <w:rFonts w:ascii="TH SarabunIT๙" w:hAnsi="TH SarabunIT๙" w:cs="TH SarabunIT๙" w:hint="cs"/>
          <w:sz w:val="32"/>
          <w:szCs w:val="32"/>
          <w:cs/>
        </w:rPr>
        <w:t>ะเว้นการปฏิบัติอย่างใดในตำแหน่งหน้าที่</w:t>
      </w:r>
    </w:p>
    <w:p w:rsidR="003C3004" w:rsidRDefault="00DF45D2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หรือปฏิบัติหรือละเว้นการปฏิบัติอย่างใดในพฤติการณ์ที่อาจทำให้ผู้อื่นเชื่อว่ามีตำแหน่งหรือ</w:t>
      </w:r>
    </w:p>
    <w:p w:rsidR="003C3004" w:rsidRDefault="00DF45D2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หน้าที่นั้น </w:t>
      </w:r>
      <w:r w:rsidR="00965E39">
        <w:rPr>
          <w:rFonts w:ascii="TH SarabunIT๙" w:hAnsi="TH SarabunIT๙" w:cs="TH SarabunIT๙" w:hint="cs"/>
          <w:sz w:val="32"/>
          <w:szCs w:val="32"/>
          <w:cs/>
        </w:rPr>
        <w:t xml:space="preserve">หรือใช้อำนาจในตำแหน่งหน้าที่ทั้งนี้ เพื่อแสวงหาประโยชน์ที่มิควรได้โดยชอบ </w:t>
      </w:r>
    </w:p>
    <w:p w:rsidR="003C3004" w:rsidRDefault="00965E39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สำหรับตนเองหรือผู้อื่นหรือกระทำอันเป็นความผิดต่อตำแหน่งหน้าที่ในการยุติธรรมตาม</w:t>
      </w:r>
    </w:p>
    <w:p w:rsidR="00F4110A" w:rsidRDefault="00965E39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ประมวลกฎหมายอาญาหรือตามกฎหมายอื่น</w:t>
      </w:r>
    </w:p>
    <w:p w:rsidR="003C3004" w:rsidRDefault="00965E39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“ประพฤติมิชอบ” หมายความว่า การใช้อำนาจในตำแหน่ง</w:t>
      </w:r>
      <w:r w:rsidR="005811D6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5811D6">
        <w:rPr>
          <w:rFonts w:ascii="TH SarabunIT๙" w:hAnsi="TH SarabunIT๙" w:cs="TH SarabunIT๙" w:hint="cs"/>
          <w:sz w:val="32"/>
          <w:szCs w:val="32"/>
          <w:cs/>
        </w:rPr>
        <w:t>อันเป็นการฝ่าฝืน</w:t>
      </w:r>
    </w:p>
    <w:p w:rsidR="003C3004" w:rsidRDefault="005811D6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กฎหมาย ระเบียบ คำสั่ง  หรือมติคณะรัฐมนตรี ที่มุ่งหมายจะควบคุมดูแลการเก็บรักษา</w:t>
      </w:r>
    </w:p>
    <w:p w:rsidR="00965E39" w:rsidRDefault="005811D6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การใช้เงินหรือทรัพย์สินของแผ่นดิน </w:t>
      </w:r>
    </w:p>
    <w:p w:rsidR="005811D6" w:rsidRPr="00607961" w:rsidRDefault="005811D6" w:rsidP="006F2B8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796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ประเภทความเสี่ยงการทุจริตแบ่งเป็น 3 ด้าน</w:t>
      </w:r>
      <w:r w:rsidRPr="006079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C6012" w:rsidRPr="0060796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C6012" w:rsidRPr="00607961">
        <w:rPr>
          <w:rFonts w:ascii="TH SarabunIT๙" w:hAnsi="TH SarabunIT๙" w:cs="TH SarabunIT๙"/>
          <w:b/>
          <w:bCs/>
          <w:sz w:val="32"/>
          <w:szCs w:val="32"/>
        </w:rPr>
        <w:t xml:space="preserve"> Function Based </w:t>
      </w:r>
      <w:r w:rsidR="004C6012" w:rsidRPr="0060796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C3004" w:rsidRDefault="005811D6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ความเสี่ยงการทุจริตที่เกี่ยวข้องกับการพิจารณาอนุมัติ อนุญาต ตาม พ.ร.บ.อำนวยความสะดวก</w:t>
      </w:r>
    </w:p>
    <w:p w:rsidR="00D47472" w:rsidRDefault="005811D6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ในการพิจารณาอนุญาต ของทางราชการ พ.ศ. 2558 (เฉพาะหน่วยงานที่มีภารกิจให้บริการประชา</w:t>
      </w:r>
      <w:r w:rsidR="00D474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47472" w:rsidRDefault="005811D6" w:rsidP="006F2B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ชนอนุมัติ หรือ อนุญาต ตาม พ.ร.บ.การอำนวยความสะดวกในการพิจารณาอนุญาตของทางราชการ </w:t>
      </w:r>
    </w:p>
    <w:p w:rsidR="005811D6" w:rsidRDefault="005811D6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พ.ศ. 2558 )</w:t>
      </w:r>
    </w:p>
    <w:p w:rsidR="00294DAA" w:rsidRDefault="005811D6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ความเสี่ยงการทุจริตในความโปร่งใสของการใช้อำนาจและตำแหน่งหน้าที่ </w:t>
      </w:r>
    </w:p>
    <w:p w:rsidR="005811D6" w:rsidRDefault="005811D6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ความเสี่ยงการทุจริตในความโปร่งใส ของการใช้จ่ายงบประมาณและการบริหารจัดการทรัพยากรภาครัฐ</w:t>
      </w:r>
    </w:p>
    <w:p w:rsidR="005811D6" w:rsidRPr="005A53A0" w:rsidRDefault="005811D6" w:rsidP="00855C0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53A0">
        <w:rPr>
          <w:rFonts w:ascii="TH SarabunIT๙" w:hAnsi="TH SarabunIT๙" w:cs="TH SarabunIT๙" w:hint="cs"/>
          <w:b/>
          <w:bCs/>
          <w:sz w:val="32"/>
          <w:szCs w:val="32"/>
          <w:cs/>
        </w:rPr>
        <w:t>2. สินบน</w:t>
      </w:r>
    </w:p>
    <w:p w:rsidR="004C6012" w:rsidRDefault="005811D6" w:rsidP="00855C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สินบน </w:t>
      </w:r>
      <w:r w:rsidR="004C601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6012">
        <w:rPr>
          <w:rFonts w:ascii="TH SarabunIT๙" w:hAnsi="TH SarabunIT๙" w:cs="TH SarabunIT๙"/>
          <w:sz w:val="32"/>
          <w:szCs w:val="32"/>
        </w:rPr>
        <w:t xml:space="preserve">Bribery </w:t>
      </w:r>
      <w:r w:rsidR="004C6012">
        <w:rPr>
          <w:rFonts w:ascii="TH SarabunIT๙" w:hAnsi="TH SarabunIT๙" w:cs="TH SarabunIT๙" w:hint="cs"/>
          <w:sz w:val="32"/>
          <w:szCs w:val="32"/>
          <w:cs/>
        </w:rPr>
        <w:t>) หมายถึงทรัพย์สินหรือประ</w:t>
      </w:r>
      <w:r w:rsidR="003D397D">
        <w:rPr>
          <w:rFonts w:ascii="TH SarabunIT๙" w:hAnsi="TH SarabunIT๙" w:cs="TH SarabunIT๙" w:hint="cs"/>
          <w:sz w:val="32"/>
          <w:szCs w:val="32"/>
          <w:cs/>
        </w:rPr>
        <w:t>โยชน์อื่นใดที่เสนอว่าจะให้ สัญญา</w:t>
      </w:r>
      <w:r w:rsidR="004C6012">
        <w:rPr>
          <w:rFonts w:ascii="TH SarabunIT๙" w:hAnsi="TH SarabunIT๙" w:cs="TH SarabunIT๙" w:hint="cs"/>
          <w:sz w:val="32"/>
          <w:szCs w:val="32"/>
          <w:cs/>
        </w:rPr>
        <w:t>ว่าจะให้ มอบให้ การยอมรับ การให้ หรือการร้องขอสิ่งใดสิ่งหนึ่ง อันส่งผลต่อการตัดสินใจอย่างใดอย่างหนึ่งในลักษณะจูงใจให้กระทำหรือไม่กระทำการที่ขัดต่อหน้าที่ความรับผิดชอบทรัพย์สินหรือประโยชน์อื่นใดหมายถึง</w:t>
      </w:r>
    </w:p>
    <w:p w:rsidR="004C6012" w:rsidRDefault="004C6012" w:rsidP="00855C0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ทรัพย์สิน หมายถึง ทรัพย์และวัตถุไม่มีรูปร่างซึ่งอาจมีราคาหรืออาจถือเอาได้ เช่น เงิน ที่ดิน รถ เป็นต้น</w:t>
      </w:r>
    </w:p>
    <w:p w:rsidR="004C6012" w:rsidRDefault="004C6012" w:rsidP="00855C0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ประโยชน์อื่นใด เช่น การสร้างบ้านหรือตกแต่งบ้านโดยไม้คิดราคา หรือคิดราคาต่ำ</w:t>
      </w:r>
    </w:p>
    <w:p w:rsidR="004C6012" w:rsidRPr="005A53A0" w:rsidRDefault="004C6012" w:rsidP="00855C0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A53A0"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ผลประโยชน์ทับซ้อน</w:t>
      </w:r>
    </w:p>
    <w:p w:rsidR="003C3004" w:rsidRDefault="004C6012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คำว่า </w:t>
      </w:r>
      <w:proofErr w:type="spellStart"/>
      <w:r w:rsidR="00291583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="00291583">
        <w:rPr>
          <w:rFonts w:ascii="TH SarabunIT๙" w:hAnsi="TH SarabunIT๙" w:cs="TH SarabunIT๙"/>
          <w:sz w:val="32"/>
          <w:szCs w:val="32"/>
        </w:rPr>
        <w:t xml:space="preserve"> of Interest </w:t>
      </w:r>
      <w:r w:rsidR="00291583">
        <w:rPr>
          <w:rFonts w:ascii="TH SarabunIT๙" w:hAnsi="TH SarabunIT๙" w:cs="TH SarabunIT๙" w:hint="cs"/>
          <w:sz w:val="32"/>
          <w:szCs w:val="32"/>
          <w:cs/>
        </w:rPr>
        <w:t>มีผู้ให้คำแปลเป็นภาษาไทยไว้หลากหลายเช่น “การขัดกันแห่งผลประโยชน์ส่วนบุคคลและผลประโยชน์ส่วนรวม” หรือ “การขัดกันระหว่างประโยชน์ส่วนบุคคล</w:t>
      </w:r>
    </w:p>
    <w:p w:rsidR="002802C8" w:rsidRDefault="00291583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และประโยชน์ส่วนรวม” หรือ”การขัดกันระหว่างผลประโยชน์สาธารณะและผลประโยชน์ส่วนบุคคล”หรือ </w:t>
      </w:r>
      <w:r w:rsidR="003D397D">
        <w:rPr>
          <w:rFonts w:ascii="TH SarabunIT๙" w:hAnsi="TH SarabunIT๙" w:cs="TH SarabunIT๙" w:hint="cs"/>
          <w:sz w:val="32"/>
          <w:szCs w:val="32"/>
          <w:cs/>
        </w:rPr>
        <w:t xml:space="preserve">“ประโยชน์ทับซ้อน” </w:t>
      </w:r>
      <w:r>
        <w:rPr>
          <w:rFonts w:ascii="TH SarabunIT๙" w:hAnsi="TH SarabunIT๙" w:cs="TH SarabunIT๙" w:hint="cs"/>
          <w:sz w:val="32"/>
          <w:szCs w:val="32"/>
          <w:cs/>
        </w:rPr>
        <w:t>“ผลประโยชน์ทับซ้อน</w:t>
      </w:r>
      <w:r w:rsidR="003D397D">
        <w:rPr>
          <w:rFonts w:ascii="TH SarabunIT๙" w:hAnsi="TH SarabunIT๙" w:cs="TH SarabunIT๙" w:hint="cs"/>
          <w:sz w:val="32"/>
          <w:szCs w:val="32"/>
          <w:cs/>
        </w:rPr>
        <w:t>” หรือ “ประโยชน์ขัดกัน”หรือบางท่านแปลว่า “ผลประโยชน์ขัดแย้ง”หรือ “ความขัดแย้งทางผลประโยชน์</w:t>
      </w:r>
      <w:r w:rsidR="002802C8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2B3F53" w:rsidRDefault="002802C8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คู่มือการปฏิบัติงานสำหรับเจ้</w:t>
      </w:r>
      <w:r w:rsidR="002B3F53">
        <w:rPr>
          <w:rFonts w:ascii="TH SarabunIT๙" w:hAnsi="TH SarabunIT๙" w:cs="TH SarabunIT๙" w:hint="cs"/>
          <w:sz w:val="32"/>
          <w:szCs w:val="32"/>
          <w:cs/>
        </w:rPr>
        <w:t>าหน้าที่ของรัฐเพื่อมิให้ดำเนินกิ</w:t>
      </w:r>
      <w:r>
        <w:rPr>
          <w:rFonts w:ascii="TH SarabunIT๙" w:hAnsi="TH SarabunIT๙" w:cs="TH SarabunIT๙" w:hint="cs"/>
          <w:sz w:val="32"/>
          <w:szCs w:val="32"/>
          <w:cs/>
        </w:rPr>
        <w:t>จการ</w:t>
      </w:r>
      <w:r w:rsidR="002B3F53">
        <w:rPr>
          <w:rFonts w:ascii="TH SarabunIT๙" w:hAnsi="TH SarabunIT๙" w:cs="TH SarabunIT๙" w:hint="cs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:rsidR="003C3004" w:rsidRDefault="002B3F53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“ประโยชน์ส่วนบุคคล </w:t>
      </w:r>
      <w:r>
        <w:rPr>
          <w:rFonts w:ascii="TH SarabunIT๙" w:hAnsi="TH SarabunIT๙" w:cs="TH SarabunIT๙"/>
          <w:sz w:val="32"/>
          <w:szCs w:val="32"/>
        </w:rPr>
        <w:t xml:space="preserve">(Private Interest </w:t>
      </w:r>
      <w:r>
        <w:rPr>
          <w:rFonts w:ascii="TH SarabunIT๙" w:hAnsi="TH SarabunIT๙" w:cs="TH SarabunIT๙" w:hint="cs"/>
          <w:sz w:val="32"/>
          <w:szCs w:val="32"/>
          <w:cs/>
        </w:rPr>
        <w:t>) คือ การที่บุคคลทั่วไปในสถานะเอกชนหรือเจ้าหน้าที่</w:t>
      </w:r>
    </w:p>
    <w:p w:rsidR="003C3004" w:rsidRDefault="002B3F53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ของรัฐในสถานะเอกชนได้ทำกิจกรรมหรือได้กระทำการต่างๆเพื่อประโยชน์ส่วนตน ครอบครัว</w:t>
      </w:r>
    </w:p>
    <w:p w:rsidR="002B3F53" w:rsidRDefault="002B3F53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เครือญาติ พวกพ้อง หรือของกลุ่มในสังคมที่มีความสัมพันธ์กันในรูปแบบต่างๆเช่น การประกอบอาชีพ การทำธุรกิจ การค้า การลงทุน เพื่อหาประโยชน์ในทางการเงินหรือในทางธุรกิจ เป็นต้น”</w:t>
      </w:r>
    </w:p>
    <w:p w:rsidR="003C3004" w:rsidRDefault="00AF79FE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“ประโยชน์ส่วนรวมหรือประโยชน์สาธารณะ </w:t>
      </w:r>
      <w:r w:rsidR="00A44E8E">
        <w:rPr>
          <w:rFonts w:ascii="TH SarabunIT๙" w:hAnsi="TH SarabunIT๙" w:cs="TH SarabunIT๙"/>
          <w:sz w:val="32"/>
          <w:szCs w:val="32"/>
        </w:rPr>
        <w:t xml:space="preserve">(Public interest ) </w:t>
      </w:r>
      <w:r w:rsidR="00A44E8E">
        <w:rPr>
          <w:rFonts w:ascii="TH SarabunIT๙" w:hAnsi="TH SarabunIT๙" w:cs="TH SarabunIT๙" w:hint="cs"/>
          <w:sz w:val="32"/>
          <w:szCs w:val="32"/>
          <w:cs/>
        </w:rPr>
        <w:t>คือ การที่บุคคลใดๆในสถานะ</w:t>
      </w:r>
    </w:p>
    <w:p w:rsidR="003C3004" w:rsidRDefault="00A44E8E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ที่เป็นเจ้าหน้าที่ของรัฐ (ผู้ที่ดำรงตำแหน่งทางการเมือง ข้าราชการ พนักงานวิสาหกิจ </w:t>
      </w:r>
    </w:p>
    <w:p w:rsidR="003C3004" w:rsidRDefault="00A44E8E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หรือเจ้าหน้าที่ของรัฐในหน่วยงานของรัฐ)ได้กระทำการใดๆตามหน้าที่หรือได้ปฏิบัติหน้าที่อัน</w:t>
      </w:r>
    </w:p>
    <w:p w:rsidR="003C3004" w:rsidRDefault="00A44E8E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เป็นการดำเนินการในอีกส่วนหนึ่งที่แยกออกมาจากการดำเนินการตามอำนาจหน้าที่ ในสถานะ</w:t>
      </w:r>
    </w:p>
    <w:p w:rsidR="003C3004" w:rsidRDefault="00A44E8E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ของเอกชน การกระทำการใดๆตามหน้าที่เจ้าหน้าที่ของรัฐจึงมีวัตถุประสงค์หรือมีเป้าหมายเพื่อประโยชน์ของส่วนรวม หรือการรักษาประโยชน์ส่วนรวม ที่เป็นการรักษาประโยชน์ของรัฐ </w:t>
      </w:r>
    </w:p>
    <w:p w:rsidR="003C3004" w:rsidRDefault="00A44E8E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การทำหน้าที่ของเจ้าหน้าที่ของรัฐ จึงมีความเกี่ยวเนื่องเชื่อมโยงกับอำนาจหน้าที่ตามกฎหมาย</w:t>
      </w:r>
    </w:p>
    <w:p w:rsidR="003C3004" w:rsidRDefault="00A44E8E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จะมีรูปแบบของความสัมพันธ์หรือมีการกระทำในลักษณะต่างๆกันที่เหมือนหรือคล้ายกับการกระทำของบุคคลในสถานะเอกชนเพียงแต่การกระทำในสถานะที่เป็นเจ้าหน้าที่ของรัฐกับการ</w:t>
      </w:r>
    </w:p>
    <w:p w:rsidR="00A44E8E" w:rsidRDefault="00A44E8E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กระทำในสถานะเอกชน จะมีความแตกต่างกันที่วัตถุประสงค์เป้าหมายหรือประโยชน์สุดท้ายที่แตกต่างกัน</w:t>
      </w:r>
    </w:p>
    <w:p w:rsidR="003C3004" w:rsidRDefault="00A44E8E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“การขัดแย้งกันระหว่างประโยชน์ส่วนบุคคล </w:t>
      </w:r>
      <w:r w:rsidR="00D8615C">
        <w:rPr>
          <w:rFonts w:ascii="TH SarabunIT๙" w:hAnsi="TH SarabunIT๙" w:cs="TH SarabunIT๙" w:hint="cs"/>
          <w:sz w:val="32"/>
          <w:szCs w:val="32"/>
          <w:cs/>
        </w:rPr>
        <w:t xml:space="preserve">และประโยชน์ส่วนรวมหรือผลประโยชน์ทับซ้อนกัน </w:t>
      </w:r>
      <w:r w:rsidR="00D8615C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D8615C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="00D8615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8615C">
        <w:rPr>
          <w:rFonts w:ascii="TH SarabunIT๙" w:hAnsi="TH SarabunIT๙" w:cs="TH SarabunIT๙"/>
          <w:sz w:val="32"/>
          <w:szCs w:val="32"/>
        </w:rPr>
        <w:t>Intrrest</w:t>
      </w:r>
      <w:proofErr w:type="spellEnd"/>
      <w:r w:rsidR="00D8615C">
        <w:rPr>
          <w:rFonts w:ascii="TH SarabunIT๙" w:hAnsi="TH SarabunIT๙" w:cs="TH SarabunIT๙"/>
          <w:sz w:val="32"/>
          <w:szCs w:val="32"/>
        </w:rPr>
        <w:t xml:space="preserve">) </w:t>
      </w:r>
      <w:r w:rsidR="00D8615C">
        <w:rPr>
          <w:rFonts w:ascii="TH SarabunIT๙" w:hAnsi="TH SarabunIT๙" w:cs="TH SarabunIT๙" w:hint="cs"/>
          <w:sz w:val="32"/>
          <w:szCs w:val="32"/>
          <w:cs/>
        </w:rPr>
        <w:t>คือการที่เจ้าหน้าที่ของรัฐกระทำการใดๆหรือดำเนินการในกิจการสาธารณะ</w:t>
      </w:r>
    </w:p>
    <w:p w:rsidR="003C3004" w:rsidRDefault="00D8615C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ที่เป็นการดำเนินการตามอำนาจหน้าที่หรือความรับผิดชอบในกิจการของรัฐหรือองค์กรของรัฐ</w:t>
      </w:r>
    </w:p>
    <w:p w:rsidR="003C3004" w:rsidRDefault="00D8615C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เพื่อประโยชน์ของรัฐรึเพื่อประโยชน์ของส่วนรวม แต่เจ้าหน้าที่ของรัฐได้มีผลประโยชน์ส่วนตน</w:t>
      </w:r>
    </w:p>
    <w:p w:rsidR="003C3004" w:rsidRDefault="00D8615C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เข้าไปแอบแฝง</w:t>
      </w:r>
      <w:r w:rsidR="0038691B">
        <w:rPr>
          <w:rFonts w:ascii="TH SarabunIT๙" w:hAnsi="TH SarabunIT๙" w:cs="TH SarabunIT๙" w:hint="cs"/>
          <w:sz w:val="32"/>
          <w:szCs w:val="32"/>
          <w:cs/>
        </w:rPr>
        <w:t>หรือเป็นผู้มีส่วนได้เสียในรูปแบบต่างๆหรือนำประโยชน์ส่วนตนหรือความสัมพันธ์</w:t>
      </w:r>
    </w:p>
    <w:p w:rsidR="003C3004" w:rsidRDefault="0038691B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ส่วนตนเข้ามามีอิทธิพลหรือเกี่ยวข้องในการใช้อำนาจหน้าทีหรือดุลยพินิจ ในการพิจารณาตัดสิน</w:t>
      </w:r>
    </w:p>
    <w:p w:rsidR="004C6012" w:rsidRDefault="0038691B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ในการกระทำการใดๆหรือดำเนินการดังกล่าวนั้น เพื่อแสวงหาประโยชน์ในทางการเงินหรือประโยชน์อื่นๆสำหรับตนเองหรือบุคคลใดบุคคลหนึ่ง</w:t>
      </w:r>
    </w:p>
    <w:p w:rsidR="0038691B" w:rsidRPr="005A53A0" w:rsidRDefault="0038691B" w:rsidP="006F2B8F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53A0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รูปแบบของการขัดกันระหว่างประโยชน์ส่วนบุคคลและประโยชน์ส่วนรวม</w:t>
      </w:r>
    </w:p>
    <w:p w:rsidR="003C3004" w:rsidRDefault="0038691B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</w:t>
      </w:r>
    </w:p>
    <w:p w:rsidR="003C3004" w:rsidRDefault="0038691B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เฉพาะรูปแบบตัวเงินหรือทรัพย์สินเท่านั้น แต่รวมถึงผลประโยชน์อื่นๆที่ไม่ได้อยู่ในรูปแบบของ</w:t>
      </w:r>
    </w:p>
    <w:p w:rsidR="0038691B" w:rsidRDefault="0038691B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ตัวเงินหรือทรัพย์สินด้วย จำแนกรูปแบบของการขัดกันระหว่างประโยชน์ส่วนบุคคลและประโยชน์ส่วนรวม ออกเป็น 7 รูปแบบ </w:t>
      </w:r>
    </w:p>
    <w:p w:rsidR="003C3004" w:rsidRDefault="0038691B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การรับผลประโยชน์ต่างๆ </w:t>
      </w:r>
      <w:r>
        <w:rPr>
          <w:rFonts w:ascii="TH SarabunIT๙" w:hAnsi="TH SarabunIT๙" w:cs="TH SarabunIT๙"/>
          <w:sz w:val="32"/>
          <w:szCs w:val="32"/>
        </w:rPr>
        <w:t xml:space="preserve">(Accepting Benefits)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สินบน ซึ่งผลประโยชน์ต่างๆไม่ว่า</w:t>
      </w:r>
    </w:p>
    <w:p w:rsidR="003C3004" w:rsidRDefault="0038691B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จะเป็นทรัพย์สิน ของขวัญ การลดราคา การรับความบันเทิง การรับริการ การรับการฝึกอบรม </w:t>
      </w:r>
    </w:p>
    <w:p w:rsidR="0038691B" w:rsidRDefault="0038691B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หรือสิ่งอื่นใดในลัก</w:t>
      </w:r>
      <w:r w:rsidR="00606AD5">
        <w:rPr>
          <w:rFonts w:ascii="TH SarabunIT๙" w:hAnsi="TH SarabunIT๙" w:cs="TH SarabunIT๙" w:hint="cs"/>
          <w:sz w:val="32"/>
          <w:szCs w:val="32"/>
          <w:cs/>
        </w:rPr>
        <w:t>ษณะเดียวกันนี้ และผลจากการรับผลประโยชน์ต่างๆนั้น ได้ส่งผลให้การตัดสินใจของเจ้าหน้าที่ของรัฐในการดำเนินการตามอำนาจหน้าที่</w:t>
      </w:r>
    </w:p>
    <w:p w:rsidR="003C3004" w:rsidRDefault="00606AD5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การทำธุรกิจกับตนเอง </w:t>
      </w:r>
      <w:r>
        <w:rPr>
          <w:rFonts w:ascii="TH SarabunIT๙" w:hAnsi="TH SarabunIT๙" w:cs="TH SarabunIT๙"/>
          <w:sz w:val="32"/>
          <w:szCs w:val="32"/>
        </w:rPr>
        <w:t xml:space="preserve">(Self – </w:t>
      </w:r>
      <w:proofErr w:type="spellStart"/>
      <w:r>
        <w:rPr>
          <w:rFonts w:ascii="TH SarabunIT๙" w:hAnsi="TH SarabunIT๙" w:cs="TH SarabunIT๙"/>
          <w:sz w:val="32"/>
          <w:szCs w:val="32"/>
        </w:rPr>
        <w:t>dealine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)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หรือเป็นคู่สัญญา</w:t>
      </w:r>
      <w:r>
        <w:rPr>
          <w:rFonts w:ascii="TH SarabunIT๙" w:hAnsi="TH SarabunIT๙" w:cs="TH SarabunIT๙"/>
          <w:sz w:val="32"/>
          <w:szCs w:val="32"/>
        </w:rPr>
        <w:t>(Contracts)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เป็นการที่เจ้าหน้า</w:t>
      </w:r>
    </w:p>
    <w:p w:rsidR="003C3004" w:rsidRDefault="00606AD5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ที่ของรัฐโดยเฉพาะผู้มีอำนาจการตัดสินใจ เข้าไปมีส่วนได้เสียในสัญญาที่ทำกับหน่วยงานที่</w:t>
      </w:r>
    </w:p>
    <w:p w:rsidR="003C3004" w:rsidRDefault="00606AD5" w:rsidP="006F2B8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6D5C16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นสังกัด โดยอาจ</w:t>
      </w:r>
      <w:r w:rsidR="006D5C16">
        <w:rPr>
          <w:rFonts w:ascii="TH SarabunIT๙" w:hAnsi="TH SarabunIT๙" w:cs="TH SarabunIT๙" w:hint="cs"/>
          <w:sz w:val="32"/>
          <w:szCs w:val="32"/>
          <w:cs/>
        </w:rPr>
        <w:t>จะเป็นเจ้าของบริษัทที่ทำสัญญาเอง หรือเป็นของเครือญาติ สถานการณ์</w:t>
      </w:r>
    </w:p>
    <w:p w:rsidR="00606AD5" w:rsidRDefault="006D5C16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เช่นนี้เกิดบทบาทที่ขัดแย้ง หรือเรียกว่าเป็นทั้งผู้ซื้อและผู้ขายในเวลาเดียวกัน</w:t>
      </w:r>
    </w:p>
    <w:p w:rsidR="006D5C16" w:rsidRDefault="001C1657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การทำงานหลังจากออกจากตำแหน่งหน้าที่สาธารณะหรือหลังเกษียณ </w:t>
      </w:r>
      <w:r>
        <w:rPr>
          <w:rFonts w:ascii="TH SarabunIT๙" w:hAnsi="TH SarabunIT๙" w:cs="TH SarabunIT๙"/>
          <w:sz w:val="32"/>
          <w:szCs w:val="32"/>
        </w:rPr>
        <w:t xml:space="preserve">(Post –employment) </w:t>
      </w:r>
    </w:p>
    <w:p w:rsidR="003C3004" w:rsidRDefault="001C1657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เป็นการที่เจ้าหน้าที่ของรัฐลาออกจากหน่วยงานของรัฐและไปทำงานในบริษัทเอกชนที่ดำเนิน</w:t>
      </w:r>
    </w:p>
    <w:p w:rsidR="003C3004" w:rsidRDefault="001C1657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ธุรกิจประเภทเดียวกันหรือบริษัทที่มีความเกี่ยวข้องกับหน่วยงานเดิม โดยใช้อิทธิพลหรือ</w:t>
      </w:r>
    </w:p>
    <w:p w:rsidR="003C3004" w:rsidRDefault="001C1657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ความสัมพันธ์จากที่เคยดำรงตำแหน่งในหน่วยงานเดิมนั้น หาประโยชน์จากหน่วยงานให้กับบริษัท</w:t>
      </w:r>
    </w:p>
    <w:p w:rsidR="001C1657" w:rsidRDefault="001C1657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และตนเอง</w:t>
      </w:r>
    </w:p>
    <w:p w:rsidR="003C3004" w:rsidRDefault="001C1657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การทำงานพิเศษ </w:t>
      </w:r>
      <w:r>
        <w:rPr>
          <w:rFonts w:ascii="TH SarabunIT๙" w:hAnsi="TH SarabunIT๙" w:cs="TH SarabunIT๙"/>
          <w:sz w:val="32"/>
          <w:szCs w:val="32"/>
        </w:rPr>
        <w:t xml:space="preserve">(Outside employment or moonlighting ) </w:t>
      </w:r>
      <w:r>
        <w:rPr>
          <w:rFonts w:ascii="TH SarabunIT๙" w:hAnsi="TH SarabunIT๙" w:cs="TH SarabunIT๙" w:hint="cs"/>
          <w:sz w:val="32"/>
          <w:szCs w:val="32"/>
          <w:cs/>
        </w:rPr>
        <w:t>ในรูปแบบนี้มีได้หลาย</w:t>
      </w:r>
    </w:p>
    <w:p w:rsidR="003C3004" w:rsidRDefault="001C1657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ลักษณะไม่ว่าจะเป็นการที่เจ้าเหน้าที่ของรัฐตั้งบริษัทดำเนินธุรกิจ ที่เป็นการแข่งขันกับหน่วยงาน</w:t>
      </w:r>
    </w:p>
    <w:p w:rsidR="003C3004" w:rsidRDefault="001C1657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หรือองค์การสาธารณะที่ตนสังกัด หรือการรับจ้างพิเศษเป็นที่ปรึกษาโครงการโยอาศัยตำแหน่งในราชการสร้างความน่าเชื่อถือว่าโครงการของผู้</w:t>
      </w:r>
      <w:r w:rsidR="00855C0A">
        <w:rPr>
          <w:rFonts w:ascii="TH SarabunIT๙" w:hAnsi="TH SarabunIT๙" w:cs="TH SarabunIT๙" w:hint="cs"/>
          <w:sz w:val="32"/>
          <w:szCs w:val="32"/>
          <w:cs/>
        </w:rPr>
        <w:t>ว่าจ้างจะไม่มีปัญหาติดขัดในการพิ</w:t>
      </w:r>
      <w:r>
        <w:rPr>
          <w:rFonts w:ascii="TH SarabunIT๙" w:hAnsi="TH SarabunIT๙" w:cs="TH SarabunIT๙" w:hint="cs"/>
          <w:sz w:val="32"/>
          <w:szCs w:val="32"/>
          <w:cs/>
        </w:rPr>
        <w:t>จารณาจาก</w:t>
      </w:r>
    </w:p>
    <w:p w:rsidR="001C1657" w:rsidRDefault="001C1657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หน่วยงานที่ปรึกษาสังกัดอยู่</w:t>
      </w:r>
    </w:p>
    <w:p w:rsidR="003C3004" w:rsidRDefault="001C1657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การรับรู้ข้อมูลภายใน </w:t>
      </w:r>
      <w:r>
        <w:rPr>
          <w:rFonts w:ascii="TH SarabunIT๙" w:hAnsi="TH SarabunIT๙" w:cs="TH SarabunIT๙"/>
          <w:sz w:val="32"/>
          <w:szCs w:val="32"/>
        </w:rPr>
        <w:t xml:space="preserve">(Inside information)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เป็นสถานการณ์</w:t>
      </w:r>
      <w:r w:rsidR="0051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ที่เจ้าหน้าที่ของรัฐ ใช้ประโยชน์</w:t>
      </w:r>
    </w:p>
    <w:p w:rsidR="001C1657" w:rsidRDefault="001C1657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จากการที่ตนเองรับรู้ข้อมูลภายในหน่วยงาน และนำข้อมูลนั้นไปหาผลประโยชน์</w:t>
      </w:r>
      <w:r w:rsidR="0051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ให้กับตนเองหรือพวกพ้อง อาจจะไปหาประโยชน์โดยการขายข้อมูลหรือเข้าไปเอาประโยชน์เสียเอง</w:t>
      </w:r>
    </w:p>
    <w:p w:rsidR="003C3004" w:rsidRDefault="008815E2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การใช้ทรัพย์สินของราชการเพื่อประโยชน์ธุรกิจส่วนตัว</w:t>
      </w:r>
      <w:r w:rsidR="0051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(Using your employer ,</w:t>
      </w:r>
    </w:p>
    <w:p w:rsidR="003C3004" w:rsidRDefault="008815E2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s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property for private advantage 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เป็นการที่เจ้าหน้าที่ของรัฐนำเอาทรัพย์ส</w:t>
      </w:r>
      <w:r w:rsidR="00514E17">
        <w:rPr>
          <w:rFonts w:ascii="TH SarabunIT๙" w:hAnsi="TH SarabunIT๙" w:cs="TH SarabunIT๙" w:hint="cs"/>
          <w:sz w:val="32"/>
          <w:szCs w:val="32"/>
          <w:cs/>
        </w:rPr>
        <w:t>ินของราชการซึ่ง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จะต้องใช้เพื่อประโยชน์ของทางราชการเท่านั้นไปใช้เพื่อประโยชน์ของตนเองหรือพวกพ้อง</w:t>
      </w:r>
    </w:p>
    <w:p w:rsidR="001C1657" w:rsidRDefault="008815E2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หรือการใช้ให้ผู้ใต้บังคับบัญชาไปทำงานส่วนตัว</w:t>
      </w:r>
    </w:p>
    <w:p w:rsidR="003C3004" w:rsidRDefault="008815E2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การนำโครงการสาธารณะลงในเขตเลือกตั้งเพื่อประโยชน์ทางการเมือง </w:t>
      </w:r>
      <w:r>
        <w:rPr>
          <w:rFonts w:ascii="TH SarabunIT๙" w:hAnsi="TH SarabunIT๙" w:cs="TH SarabunIT๙"/>
          <w:sz w:val="32"/>
          <w:szCs w:val="32"/>
        </w:rPr>
        <w:t>(Pork – barreling )</w:t>
      </w:r>
    </w:p>
    <w:p w:rsidR="003C3004" w:rsidRDefault="00E87E25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เป็นการที่ผู้ดำรงตำแหน่งทางการเมือง</w:t>
      </w:r>
      <w:r w:rsidR="0051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หรือผู้บริหารระดับสูงอนุมัติโครงการไปลงพื้นที่หรือ</w:t>
      </w:r>
    </w:p>
    <w:p w:rsidR="00E87E25" w:rsidRDefault="00E87E25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บ้านเกิดของตนเอง หรือการใช้งบประมาณสาธารณะเพื่อหาเสียง</w:t>
      </w:r>
    </w:p>
    <w:p w:rsidR="003C3004" w:rsidRDefault="00E87E25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เมื่อพิจารณา “ร่างพระราชบัญญัติว่าด้วยความผิดเกี่ยวกับการขัดกันระหว่างประโยชน์</w:t>
      </w:r>
    </w:p>
    <w:p w:rsidR="003C3004" w:rsidRDefault="00E87E25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ส่วนบุคคลกับประโยชน์ส่วนรวม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.....” ทำให้มีรูปแบบเพิ่มเติมจากที่กล่าวมาแล้วข้างต้น</w:t>
      </w:r>
    </w:p>
    <w:p w:rsidR="008815E2" w:rsidRDefault="00E87E25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อีก 2 กรณีคือ</w:t>
      </w:r>
    </w:p>
    <w:p w:rsidR="006F2B8F" w:rsidRDefault="006F2B8F" w:rsidP="00855C0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C3004" w:rsidRDefault="00E87E25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8. การใช้ตำแหน่ง</w:t>
      </w:r>
      <w:r w:rsidR="000F6BAA">
        <w:rPr>
          <w:rFonts w:ascii="TH SarabunIT๙" w:hAnsi="TH SarabunIT๙" w:cs="TH SarabunIT๙" w:hint="cs"/>
          <w:sz w:val="32"/>
          <w:szCs w:val="32"/>
          <w:cs/>
        </w:rPr>
        <w:t>หน้าที่แสวงหาประโยชน์แก่เครือญาติหรือพวกพ้อง (</w:t>
      </w:r>
      <w:r w:rsidR="000F6BAA">
        <w:rPr>
          <w:rFonts w:ascii="TH SarabunIT๙" w:hAnsi="TH SarabunIT๙" w:cs="TH SarabunIT๙"/>
          <w:sz w:val="32"/>
          <w:szCs w:val="32"/>
        </w:rPr>
        <w:t xml:space="preserve">Nepotism) </w:t>
      </w:r>
      <w:r w:rsidR="000F6BAA">
        <w:rPr>
          <w:rFonts w:ascii="TH SarabunIT๙" w:hAnsi="TH SarabunIT๙" w:cs="TH SarabunIT๙" w:hint="cs"/>
          <w:sz w:val="32"/>
          <w:szCs w:val="32"/>
          <w:cs/>
        </w:rPr>
        <w:t>หรืออาจจะเรียกว่าระบบอุปถัม</w:t>
      </w:r>
      <w:r w:rsidR="009C593F">
        <w:rPr>
          <w:rFonts w:ascii="TH SarabunIT๙" w:hAnsi="TH SarabunIT๙" w:cs="TH SarabunIT๙" w:hint="cs"/>
          <w:sz w:val="32"/>
          <w:szCs w:val="32"/>
          <w:cs/>
        </w:rPr>
        <w:t>ภ์</w:t>
      </w:r>
      <w:r w:rsidR="000F6BAA">
        <w:rPr>
          <w:rFonts w:ascii="TH SarabunIT๙" w:hAnsi="TH SarabunIT๙" w:cs="TH SarabunIT๙" w:hint="cs"/>
          <w:sz w:val="32"/>
          <w:szCs w:val="32"/>
          <w:cs/>
        </w:rPr>
        <w:t>พิเศษ เป็นการที่เจ้าหน้าที่ของรัฐ</w:t>
      </w:r>
      <w:r w:rsidR="009C593F">
        <w:rPr>
          <w:rFonts w:ascii="TH SarabunIT๙" w:hAnsi="TH SarabunIT๙" w:cs="TH SarabunIT๙" w:hint="cs"/>
          <w:sz w:val="32"/>
          <w:szCs w:val="32"/>
          <w:cs/>
        </w:rPr>
        <w:t xml:space="preserve"> ใช้อิทธิพลหรือใช้อำนาจหน้าที่ทำให้</w:t>
      </w:r>
    </w:p>
    <w:p w:rsidR="00E87E25" w:rsidRDefault="009C593F" w:rsidP="00855C0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หน่วยงานของตนเข้าทำสัญญากับบริษัทของพี่น้องตน</w:t>
      </w:r>
    </w:p>
    <w:p w:rsidR="009C593F" w:rsidRPr="009C593F" w:rsidRDefault="009C593F" w:rsidP="00163EB9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</w:t>
      </w:r>
      <w:r w:rsidR="00E95B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Influence)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เพื่อให้เกิดประโยชน์แก่ตนเองหรือพวกพ้อง โดยเจ้าหน้าที่ของ</w:t>
      </w:r>
      <w:r w:rsidR="00514E17">
        <w:rPr>
          <w:rFonts w:ascii="TH SarabunIT๙" w:hAnsi="TH SarabunIT๙" w:cs="TH SarabunIT๙" w:hint="cs"/>
          <w:sz w:val="32"/>
          <w:szCs w:val="32"/>
          <w:cs/>
        </w:rPr>
        <w:t>รัฐใช้ตำแหน่งหน้าที่ข่มขู่ผู้ใต้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บังคับบัญชาให้หยุดทำการตรวจสอบบริษัทของเครือญาติของตน</w:t>
      </w:r>
    </w:p>
    <w:p w:rsidR="00A046A5" w:rsidRDefault="00A046A5" w:rsidP="00855C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6A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การประเมินความเสี่ยงทุจริต</w:t>
      </w:r>
    </w:p>
    <w:p w:rsidR="00A046A5" w:rsidRDefault="00A046A5" w:rsidP="00855C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ขั้นตอนการประเมินความเสี่ยงการทุจริต</w:t>
      </w:r>
    </w:p>
    <w:p w:rsidR="00A046A5" w:rsidRDefault="00A046A5" w:rsidP="00855C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การระบุความเสี่ยง</w:t>
      </w:r>
    </w:p>
    <w:p w:rsidR="00A046A5" w:rsidRDefault="00A046A5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ระบุความเสี่ยง อธิบายรายละเอียด รูปแบบ พฤติการณ์ความเสี่ยงเฉพาะที่มีความเสี่ยงการทุจริต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6522"/>
        <w:gridCol w:w="1701"/>
        <w:gridCol w:w="1701"/>
      </w:tblGrid>
      <w:tr w:rsidR="00A046A5" w:rsidTr="00855C0A">
        <w:tc>
          <w:tcPr>
            <w:tcW w:w="6522" w:type="dxa"/>
            <w:vMerge w:val="restart"/>
          </w:tcPr>
          <w:p w:rsidR="00A046A5" w:rsidRPr="006F1C70" w:rsidRDefault="00A046A5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C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402" w:type="dxa"/>
            <w:gridSpan w:val="2"/>
          </w:tcPr>
          <w:p w:rsidR="00A046A5" w:rsidRPr="006F1C70" w:rsidRDefault="00A046A5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1C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A046A5" w:rsidTr="00855C0A">
        <w:tc>
          <w:tcPr>
            <w:tcW w:w="6522" w:type="dxa"/>
            <w:vMerge/>
          </w:tcPr>
          <w:p w:rsidR="00A046A5" w:rsidRPr="006F1C70" w:rsidRDefault="00A046A5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C3004" w:rsidRDefault="00A046A5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C70">
              <w:rPr>
                <w:rFonts w:ascii="TH SarabunIT๙" w:hAnsi="TH SarabunIT๙" w:cs="TH SarabunIT๙"/>
                <w:b/>
                <w:bCs/>
                <w:sz w:val="28"/>
              </w:rPr>
              <w:t>Known</w:t>
            </w:r>
          </w:p>
          <w:p w:rsidR="00A046A5" w:rsidRPr="006F1C70" w:rsidRDefault="00A046A5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C70">
              <w:rPr>
                <w:rFonts w:ascii="TH SarabunIT๙" w:hAnsi="TH SarabunIT๙" w:cs="TH SarabunIT๙"/>
                <w:b/>
                <w:bCs/>
                <w:sz w:val="28"/>
              </w:rPr>
              <w:t>Factor</w:t>
            </w:r>
          </w:p>
        </w:tc>
        <w:tc>
          <w:tcPr>
            <w:tcW w:w="1701" w:type="dxa"/>
          </w:tcPr>
          <w:p w:rsidR="003C3004" w:rsidRDefault="00A046A5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F1C70">
              <w:rPr>
                <w:rFonts w:ascii="TH SarabunIT๙" w:hAnsi="TH SarabunIT๙" w:cs="TH SarabunIT๙"/>
                <w:b/>
                <w:bCs/>
                <w:sz w:val="28"/>
              </w:rPr>
              <w:t>Unknow</w:t>
            </w:r>
            <w:proofErr w:type="spellEnd"/>
          </w:p>
          <w:p w:rsidR="00A046A5" w:rsidRPr="006F1C70" w:rsidRDefault="00A046A5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C70">
              <w:rPr>
                <w:rFonts w:ascii="TH SarabunIT๙" w:hAnsi="TH SarabunIT๙" w:cs="TH SarabunIT๙"/>
                <w:b/>
                <w:bCs/>
                <w:sz w:val="28"/>
              </w:rPr>
              <w:t>Factor</w:t>
            </w:r>
          </w:p>
        </w:tc>
      </w:tr>
      <w:tr w:rsidR="00A046A5" w:rsidTr="00855C0A">
        <w:tc>
          <w:tcPr>
            <w:tcW w:w="6522" w:type="dxa"/>
          </w:tcPr>
          <w:p w:rsidR="00855C0A" w:rsidRDefault="00A046A5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การรับผลประโยชน์ต่างๆ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(Accepting benefits)</w:t>
            </w:r>
          </w:p>
          <w:p w:rsidR="00A046A5" w:rsidRDefault="00A046A5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หรือสินบน</w:t>
            </w:r>
          </w:p>
          <w:p w:rsidR="00855C0A" w:rsidRDefault="00A046A5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การรับของขวัญจากบุคคลอื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่น เพื่อช่วยให้บุคคลนั้นได้รับ</w:t>
            </w:r>
          </w:p>
          <w:p w:rsidR="00A046A5" w:rsidRPr="00A046A5" w:rsidRDefault="00A046A5" w:rsidP="00855C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Pr="00A0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ประโยชน์จากองค์กร</w:t>
            </w:r>
          </w:p>
        </w:tc>
        <w:tc>
          <w:tcPr>
            <w:tcW w:w="1701" w:type="dxa"/>
          </w:tcPr>
          <w:p w:rsidR="00A046A5" w:rsidRDefault="00A046A5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6A5" w:rsidRDefault="00E6011E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A046A5" w:rsidTr="00855C0A">
        <w:tc>
          <w:tcPr>
            <w:tcW w:w="6522" w:type="dxa"/>
          </w:tcPr>
          <w:p w:rsidR="00A046A5" w:rsidRDefault="005B1067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การทำธุรกิจกับตัวเอง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(Self – dealing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หรือเป็นคู่สัญญา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(Contract </w:t>
            </w:r>
            <w:r w:rsidR="001B5EE7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1B5EE7" w:rsidRPr="001B5EE7" w:rsidRDefault="001B5EE7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พนักงานที่เกี่ยวข้องกับกระบวนการจัดซื้อจัดจ้างทำ</w:t>
            </w:r>
          </w:p>
          <w:p w:rsidR="00855C0A" w:rsidRDefault="001B5EE7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สัญญาซื้อของจากบริษัทของครอบครัวตนเอง </w:t>
            </w:r>
          </w:p>
          <w:p w:rsidR="001B5EE7" w:rsidRPr="001B5EE7" w:rsidRDefault="001B5EE7" w:rsidP="00855C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หรือบริษัทที่ตนมีหุ้นอยู่</w:t>
            </w:r>
          </w:p>
        </w:tc>
        <w:tc>
          <w:tcPr>
            <w:tcW w:w="1701" w:type="dxa"/>
          </w:tcPr>
          <w:p w:rsidR="00A046A5" w:rsidRDefault="00A046A5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6A5" w:rsidRDefault="00E6011E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A046A5" w:rsidTr="00855C0A">
        <w:tc>
          <w:tcPr>
            <w:tcW w:w="6522" w:type="dxa"/>
          </w:tcPr>
          <w:p w:rsidR="00A046A5" w:rsidRDefault="0097058E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การทำงานพิเศษ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(Outside employment or moonlighting )</w:t>
            </w:r>
          </w:p>
          <w:p w:rsidR="00855C0A" w:rsidRDefault="0097058E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5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การที่พนักงานไม่ทำงานที่ได้รับ</w:t>
            </w:r>
          </w:p>
          <w:p w:rsidR="00855C0A" w:rsidRDefault="0097058E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มอบหมายจากหน่วยงานอย่างเต็มที่</w:t>
            </w:r>
          </w:p>
          <w:p w:rsidR="00855C0A" w:rsidRDefault="0097058E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แต่เอาเวลาไปรับงานพิเศษอื่นๆที่อยู่นอก</w:t>
            </w:r>
          </w:p>
          <w:p w:rsidR="0097058E" w:rsidRPr="0097058E" w:rsidRDefault="0097058E" w:rsidP="00855C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เหนืออำนาจหน้าที่ ที่ได้รับมอบหมายจากหน่วยงาน</w:t>
            </w:r>
          </w:p>
        </w:tc>
        <w:tc>
          <w:tcPr>
            <w:tcW w:w="1701" w:type="dxa"/>
          </w:tcPr>
          <w:p w:rsidR="00A046A5" w:rsidRDefault="00A046A5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6A5" w:rsidRDefault="00E6011E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A046A5" w:rsidTr="00855C0A">
        <w:tc>
          <w:tcPr>
            <w:tcW w:w="6522" w:type="dxa"/>
          </w:tcPr>
          <w:p w:rsidR="00A046A5" w:rsidRDefault="00F9332E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การรับรู้ข้อมูลภายใน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(Inside information) </w:t>
            </w:r>
          </w:p>
          <w:p w:rsidR="00855C0A" w:rsidRDefault="00F9332E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3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33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การที่พนักงานทราบข้อมูลการขยายเขตถนน</w:t>
            </w:r>
          </w:p>
          <w:p w:rsidR="00855C0A" w:rsidRDefault="00141F1A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จึงบอกให้ญาติพี่น้องไปซื้อที่ดินบริเวณดังกล่าว</w:t>
            </w:r>
          </w:p>
          <w:p w:rsidR="00F9332E" w:rsidRDefault="00141F1A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เพื่อขายให้กับราชการในราคาที่สูงขึ้น</w:t>
            </w:r>
          </w:p>
          <w:p w:rsidR="00855C0A" w:rsidRDefault="00141F1A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-การที่พนักงานหน่วยงานที่รับผิดชอบโครงการ</w:t>
            </w:r>
          </w:p>
          <w:p w:rsidR="00855C0A" w:rsidRDefault="00141F1A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หาผู้รับจ้างและแจ้งข้อมูลให้กับบริษัทเอกชนที่ตนรู้จัก</w:t>
            </w:r>
          </w:p>
          <w:p w:rsidR="00F9332E" w:rsidRDefault="00141F1A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เพื่อให้ได้เปรียบในการประมูล</w:t>
            </w:r>
          </w:p>
          <w:p w:rsidR="006F2B8F" w:rsidRPr="0097058E" w:rsidRDefault="006F2B8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6A5" w:rsidRDefault="00A046A5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6A5" w:rsidRDefault="00E6011E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</w:tbl>
    <w:p w:rsidR="0066009F" w:rsidRDefault="0066009F" w:rsidP="00855C0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6805"/>
        <w:gridCol w:w="1701"/>
        <w:gridCol w:w="1701"/>
      </w:tblGrid>
      <w:tr w:rsidR="0066009F" w:rsidTr="006F2B8F">
        <w:tc>
          <w:tcPr>
            <w:tcW w:w="6805" w:type="dxa"/>
            <w:vMerge w:val="restart"/>
          </w:tcPr>
          <w:p w:rsidR="0066009F" w:rsidRPr="006F1C70" w:rsidRDefault="0066009F" w:rsidP="00855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1C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402" w:type="dxa"/>
            <w:gridSpan w:val="2"/>
          </w:tcPr>
          <w:p w:rsidR="0066009F" w:rsidRPr="006F1C70" w:rsidRDefault="0066009F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1C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66009F" w:rsidTr="006F2B8F">
        <w:tc>
          <w:tcPr>
            <w:tcW w:w="6805" w:type="dxa"/>
            <w:vMerge/>
          </w:tcPr>
          <w:p w:rsidR="0066009F" w:rsidRPr="006F1C70" w:rsidRDefault="0066009F" w:rsidP="00855C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C3004" w:rsidRDefault="0066009F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C70">
              <w:rPr>
                <w:rFonts w:ascii="TH SarabunIT๙" w:hAnsi="TH SarabunIT๙" w:cs="TH SarabunIT๙"/>
                <w:b/>
                <w:bCs/>
                <w:sz w:val="28"/>
              </w:rPr>
              <w:t>Known</w:t>
            </w:r>
          </w:p>
          <w:p w:rsidR="0066009F" w:rsidRPr="006F1C70" w:rsidRDefault="0066009F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C70">
              <w:rPr>
                <w:rFonts w:ascii="TH SarabunIT๙" w:hAnsi="TH SarabunIT๙" w:cs="TH SarabunIT๙"/>
                <w:b/>
                <w:bCs/>
                <w:sz w:val="28"/>
              </w:rPr>
              <w:t>Factor</w:t>
            </w:r>
          </w:p>
        </w:tc>
        <w:tc>
          <w:tcPr>
            <w:tcW w:w="1701" w:type="dxa"/>
          </w:tcPr>
          <w:p w:rsidR="003C3004" w:rsidRDefault="0066009F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F1C70">
              <w:rPr>
                <w:rFonts w:ascii="TH SarabunIT๙" w:hAnsi="TH SarabunIT๙" w:cs="TH SarabunIT๙"/>
                <w:b/>
                <w:bCs/>
                <w:sz w:val="28"/>
              </w:rPr>
              <w:t>Unknow</w:t>
            </w:r>
            <w:proofErr w:type="spellEnd"/>
          </w:p>
          <w:p w:rsidR="0066009F" w:rsidRPr="006F1C70" w:rsidRDefault="0066009F" w:rsidP="003C3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1C70">
              <w:rPr>
                <w:rFonts w:ascii="TH SarabunIT๙" w:hAnsi="TH SarabunIT๙" w:cs="TH SarabunIT๙"/>
                <w:b/>
                <w:bCs/>
                <w:sz w:val="28"/>
              </w:rPr>
              <w:t>Factor</w:t>
            </w:r>
          </w:p>
        </w:tc>
      </w:tr>
      <w:tr w:rsidR="0066009F" w:rsidTr="006F2B8F">
        <w:tc>
          <w:tcPr>
            <w:tcW w:w="6805" w:type="dxa"/>
          </w:tcPr>
          <w:p w:rsidR="0066009F" w:rsidRDefault="0066009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855C0A" w:rsidRDefault="0066009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5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การกำหนดคุณลักษณะเฉพาะของวัสดุ</w:t>
            </w:r>
          </w:p>
          <w:p w:rsidR="00855C0A" w:rsidRDefault="0066009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และครุภัณฑ์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(Specification)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ที่จัดซื้อจัดจ้าง</w:t>
            </w:r>
          </w:p>
          <w:p w:rsidR="0066009F" w:rsidRDefault="0066009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ให้พวกพ้องได้เปรียบหรือชนะการประมูล</w:t>
            </w:r>
          </w:p>
          <w:p w:rsidR="00855C0A" w:rsidRDefault="0066009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การปกปิดข้อมูลการจัดซื้อจัดจ้างต่อสาธารณะ</w:t>
            </w:r>
          </w:p>
          <w:p w:rsidR="003C3004" w:rsidRDefault="0066009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การปิดประกาศการจัดซื้อจัดจ้าง </w:t>
            </w:r>
          </w:p>
          <w:p w:rsidR="0066009F" w:rsidRPr="009D0346" w:rsidRDefault="0066009F" w:rsidP="00855C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หรือเผยแพร่ข้อมูลล่าช้า </w:t>
            </w:r>
          </w:p>
        </w:tc>
        <w:tc>
          <w:tcPr>
            <w:tcW w:w="1701" w:type="dxa"/>
          </w:tcPr>
          <w:p w:rsidR="0066009F" w:rsidRDefault="0066009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6009F" w:rsidRDefault="00E6011E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6F2B8F" w:rsidTr="006F2B8F">
        <w:tc>
          <w:tcPr>
            <w:tcW w:w="6805" w:type="dxa"/>
          </w:tcPr>
          <w:p w:rsidR="006F2B8F" w:rsidRDefault="006F2B8F" w:rsidP="00974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การนำโครงการสาธารณะ ลงในเขตเลือกตั้ง</w:t>
            </w:r>
          </w:p>
          <w:p w:rsidR="006F2B8F" w:rsidRDefault="006F2B8F" w:rsidP="00974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เพื่อประโยชน์ทางการเมือง</w:t>
            </w:r>
          </w:p>
          <w:p w:rsidR="006F2B8F" w:rsidRDefault="006F2B8F" w:rsidP="00974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(Pork –barreling)</w:t>
            </w:r>
          </w:p>
          <w:p w:rsidR="006F2B8F" w:rsidRDefault="006F2B8F" w:rsidP="00974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การที่ผู้บริหารอนุมัติโครงการลงไปในพื้นที่</w:t>
            </w:r>
          </w:p>
          <w:p w:rsidR="006F2B8F" w:rsidRPr="0097058E" w:rsidRDefault="006F2B8F" w:rsidP="00974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หมู่บ้านของตนเอง</w:t>
            </w:r>
          </w:p>
        </w:tc>
        <w:tc>
          <w:tcPr>
            <w:tcW w:w="1701" w:type="dxa"/>
          </w:tcPr>
          <w:p w:rsidR="006F2B8F" w:rsidRDefault="006F2B8F" w:rsidP="009741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F2B8F" w:rsidRDefault="006F2B8F" w:rsidP="00974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</w:tbl>
    <w:p w:rsidR="00163EB9" w:rsidRDefault="0066009F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</w:t>
      </w:r>
    </w:p>
    <w:p w:rsidR="0066009F" w:rsidRDefault="0066009F" w:rsidP="00855C0A">
      <w:pPr>
        <w:rPr>
          <w:rFonts w:ascii="TH SarabunIT๙" w:hAnsi="TH SarabunIT๙" w:cs="TH SarabunIT๙"/>
          <w:sz w:val="32"/>
          <w:szCs w:val="32"/>
        </w:rPr>
      </w:pPr>
      <w:r w:rsidRPr="006F1C70">
        <w:rPr>
          <w:rFonts w:ascii="TH SarabunIT๙" w:hAnsi="TH SarabunIT๙" w:cs="TH SarabunIT๙"/>
          <w:b/>
          <w:bCs/>
          <w:sz w:val="28"/>
        </w:rPr>
        <w:t>Known Factor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ความเสี่ยงที่เคยเกิด คาดว่าจะมีโอกาส</w:t>
      </w:r>
      <w:r w:rsidR="005C0737">
        <w:rPr>
          <w:rFonts w:ascii="TH SarabunIT๙" w:hAnsi="TH SarabunIT๙" w:cs="TH SarabunIT๙" w:hint="cs"/>
          <w:sz w:val="32"/>
          <w:szCs w:val="32"/>
          <w:cs/>
        </w:rPr>
        <w:t>เกิดซ้ำสูง หรือมีประวัติอยู่แล้ว</w:t>
      </w:r>
    </w:p>
    <w:p w:rsidR="005C0737" w:rsidRDefault="005C0737" w:rsidP="00855C0A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F1C70">
        <w:rPr>
          <w:rFonts w:ascii="TH SarabunIT๙" w:hAnsi="TH SarabunIT๙" w:cs="TH SarabunIT๙"/>
          <w:b/>
          <w:bCs/>
          <w:sz w:val="28"/>
        </w:rPr>
        <w:t>Unknow</w:t>
      </w:r>
      <w:proofErr w:type="spellEnd"/>
      <w:r w:rsidRPr="006F1C70">
        <w:rPr>
          <w:rFonts w:ascii="TH SarabunIT๙" w:hAnsi="TH SarabunIT๙" w:cs="TH SarabunIT๙"/>
          <w:b/>
          <w:bCs/>
          <w:sz w:val="28"/>
        </w:rPr>
        <w:t xml:space="preserve"> Factor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ไม่เคยเกิดหรือมีประวัติมาก่อน ปัจจัยความเสี่ยงที่มาจากการพยากรณ์ ประมาณการล่วงหน้าในอนาคต</w:t>
      </w:r>
      <w:r w:rsidR="00891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14FF" w:rsidRDefault="008914FF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การวิเคราะห์ความเสี่ยง</w:t>
      </w:r>
    </w:p>
    <w:p w:rsidR="003C3004" w:rsidRDefault="008914FF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วิเคราะห์เพื่อแสดงสถานะความเสี่ยงการทุจริตของแต่ละโอกาส/ความเสี่ยงการทุจริต </w:t>
      </w:r>
    </w:p>
    <w:p w:rsidR="008914FF" w:rsidRDefault="008914FF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แบ่งออกเป็น</w:t>
      </w:r>
    </w:p>
    <w:p w:rsidR="008914FF" w:rsidRDefault="008914FF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สถานะสีเขียว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:rsidR="003C3004" w:rsidRDefault="008914FF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สถานะสีเหลือง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 และสามารถใช้ความรอบคอบระมัดระวังในระหว่าง</w:t>
      </w:r>
    </w:p>
    <w:p w:rsidR="008914FF" w:rsidRDefault="008914FF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 ตามปกติควบคุมดูแลได้</w:t>
      </w:r>
    </w:p>
    <w:p w:rsidR="008914FF" w:rsidRDefault="008914FF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สถานะสีส้ม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 เป็นกระบวนงานที่มีผู้เกี่ยวข้องหลายคน หลายหน่วยงานภายในองค์กรมีหลายขั้นตอน จนยากต่อการควบคุม หรือไม่มีอำนาจควบคุมข้ามหน่วยงานตามหน้าที่ปรกติ</w:t>
      </w:r>
    </w:p>
    <w:p w:rsidR="008914FF" w:rsidRDefault="008914FF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สถานะสีแดง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ความเสี่ยงระดับสูงมากเป็นกระบวนการที่เกี่ยวข้องกับบุคคลภายนอก </w:t>
      </w:r>
      <w:r w:rsidR="00DA27D3">
        <w:rPr>
          <w:rFonts w:ascii="TH SarabunIT๙" w:hAnsi="TH SarabunIT๙" w:cs="TH SarabunIT๙" w:hint="cs"/>
          <w:sz w:val="32"/>
          <w:szCs w:val="32"/>
          <w:cs/>
        </w:rPr>
        <w:t xml:space="preserve">คนที่ไม่รู้จักไม่สามารถตรวจสอบได้ชัดเจน ไม่สามารถกำกับติดตามได้อย่างใกล้ชิดหรืออย่างสม่ำเสมอ </w:t>
      </w:r>
    </w:p>
    <w:p w:rsidR="00855C0A" w:rsidRDefault="00855C0A" w:rsidP="00855C0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851"/>
        <w:gridCol w:w="850"/>
      </w:tblGrid>
      <w:tr w:rsidR="00762E6F" w:rsidRPr="00294DAA" w:rsidTr="003C3004">
        <w:tc>
          <w:tcPr>
            <w:tcW w:w="5949" w:type="dxa"/>
          </w:tcPr>
          <w:p w:rsidR="00762E6F" w:rsidRPr="00294DAA" w:rsidRDefault="00762E6F" w:rsidP="00855C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DA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โอกาส/ความเสี่ยงการทุจริต</w:t>
            </w:r>
          </w:p>
        </w:tc>
        <w:tc>
          <w:tcPr>
            <w:tcW w:w="992" w:type="dxa"/>
          </w:tcPr>
          <w:p w:rsidR="00762E6F" w:rsidRPr="00294DAA" w:rsidRDefault="00762E6F" w:rsidP="00855C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DAA">
              <w:rPr>
                <w:rFonts w:ascii="TH SarabunIT๙" w:hAnsi="TH SarabunIT๙" w:cs="TH SarabunIT๙" w:hint="cs"/>
                <w:sz w:val="28"/>
                <w:cs/>
              </w:rPr>
              <w:t>เขียว</w:t>
            </w:r>
          </w:p>
        </w:tc>
        <w:tc>
          <w:tcPr>
            <w:tcW w:w="992" w:type="dxa"/>
          </w:tcPr>
          <w:p w:rsidR="00762E6F" w:rsidRPr="00294DAA" w:rsidRDefault="00762E6F" w:rsidP="00855C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DAA">
              <w:rPr>
                <w:rFonts w:ascii="TH SarabunIT๙" w:hAnsi="TH SarabunIT๙" w:cs="TH SarabunIT๙" w:hint="cs"/>
                <w:sz w:val="28"/>
                <w:cs/>
              </w:rPr>
              <w:t>เหลือง</w:t>
            </w:r>
          </w:p>
        </w:tc>
        <w:tc>
          <w:tcPr>
            <w:tcW w:w="851" w:type="dxa"/>
          </w:tcPr>
          <w:p w:rsidR="00762E6F" w:rsidRPr="00294DAA" w:rsidRDefault="00762E6F" w:rsidP="00855C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DAA">
              <w:rPr>
                <w:rFonts w:ascii="TH SarabunIT๙" w:hAnsi="TH SarabunIT๙" w:cs="TH SarabunIT๙" w:hint="cs"/>
                <w:sz w:val="28"/>
                <w:cs/>
              </w:rPr>
              <w:t>ส้ม</w:t>
            </w:r>
          </w:p>
        </w:tc>
        <w:tc>
          <w:tcPr>
            <w:tcW w:w="850" w:type="dxa"/>
          </w:tcPr>
          <w:p w:rsidR="00762E6F" w:rsidRPr="00294DAA" w:rsidRDefault="00762E6F" w:rsidP="00855C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DAA">
              <w:rPr>
                <w:rFonts w:ascii="TH SarabunIT๙" w:hAnsi="TH SarabunIT๙" w:cs="TH SarabunIT๙" w:hint="cs"/>
                <w:sz w:val="28"/>
                <w:cs/>
              </w:rPr>
              <w:t>แดง</w:t>
            </w:r>
          </w:p>
        </w:tc>
      </w:tr>
      <w:tr w:rsidR="00762E6F" w:rsidTr="003C3004">
        <w:tc>
          <w:tcPr>
            <w:tcW w:w="5949" w:type="dxa"/>
          </w:tcPr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การรับผลประโยชน์ต่างๆ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(Accepting benefits) 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หรือสินบน</w:t>
            </w:r>
          </w:p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การรับของขวัญจากบุคคลอื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่น เพื่อช่วยให้</w:t>
            </w:r>
          </w:p>
          <w:p w:rsidR="00762E6F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บุคคลนั้นได้รับผล</w:t>
            </w:r>
            <w:r w:rsidRPr="00A0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ประโยชน์จากองค์กร</w:t>
            </w:r>
          </w:p>
        </w:tc>
        <w:tc>
          <w:tcPr>
            <w:tcW w:w="992" w:type="dxa"/>
          </w:tcPr>
          <w:p w:rsidR="00762E6F" w:rsidRDefault="00E6011E" w:rsidP="0054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762E6F" w:rsidRDefault="00762E6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62E6F" w:rsidRDefault="00762E6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62E6F" w:rsidRDefault="00762E6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2E6F" w:rsidTr="003C3004">
        <w:tc>
          <w:tcPr>
            <w:tcW w:w="5949" w:type="dxa"/>
          </w:tcPr>
          <w:p w:rsidR="003C3004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การทำธุรกิจกับตัวเอง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(Self – dealing )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หรือเป็นคู่สัญญา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(Contract ) </w:t>
            </w:r>
          </w:p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พนักงานที่เกี่ยวข้องกับกระบวนการ</w:t>
            </w:r>
          </w:p>
          <w:p w:rsidR="008B4013" w:rsidRPr="001B5EE7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จัดซื้อจัดจ้างทำ</w:t>
            </w:r>
          </w:p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สัญญาซื้อของจากบริษัทของครอบครัวตนเอง</w:t>
            </w:r>
          </w:p>
          <w:p w:rsidR="00762E6F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หรือบริษัทที่ตนมีหุ้นอยู่</w:t>
            </w:r>
          </w:p>
        </w:tc>
        <w:tc>
          <w:tcPr>
            <w:tcW w:w="992" w:type="dxa"/>
          </w:tcPr>
          <w:p w:rsidR="00762E6F" w:rsidRDefault="00E6011E" w:rsidP="0054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762E6F" w:rsidRDefault="00762E6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62E6F" w:rsidRDefault="00762E6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62E6F" w:rsidRDefault="00762E6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2E6F" w:rsidTr="003C3004">
        <w:tc>
          <w:tcPr>
            <w:tcW w:w="5949" w:type="dxa"/>
          </w:tcPr>
          <w:p w:rsidR="003C3004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การทำงานพิเศษ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(Outside employment or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moonlighting )</w:t>
            </w:r>
          </w:p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5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การที่พนักงานไม่ทำงานที่ได้รับมอบหมายจาก</w:t>
            </w:r>
          </w:p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หน่วยงานอย่างเต็มที่ แต่เอาเวลาไปรับงานพิเศษอื่นๆ</w:t>
            </w:r>
          </w:p>
          <w:p w:rsidR="00762E6F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ที่อยู่นอกเหนืออำนาจหน้าที่ ที่ได้รับมอบหมายจากหน่วยงาน</w:t>
            </w:r>
          </w:p>
        </w:tc>
        <w:tc>
          <w:tcPr>
            <w:tcW w:w="992" w:type="dxa"/>
          </w:tcPr>
          <w:p w:rsidR="00762E6F" w:rsidRDefault="00E6011E" w:rsidP="0054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762E6F" w:rsidRDefault="00762E6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62E6F" w:rsidRDefault="00762E6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62E6F" w:rsidRDefault="00762E6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4013" w:rsidTr="003C3004">
        <w:tc>
          <w:tcPr>
            <w:tcW w:w="5949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การรับรู้ข้อมูลภายใน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(Inside information) </w:t>
            </w:r>
          </w:p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3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33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การที่พนักงานทราบข้อมูลการขยายเขตถนน</w:t>
            </w:r>
          </w:p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จึงบอกให้ญาติพี่น้องไปซื้อที่ดินบริเวณดังกล่าว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เพื่อขายให้กับราชการในราคาที่สูงขึ้น</w:t>
            </w:r>
          </w:p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-การที่พนักงานหน่วยงานที่รับผิดชอบ</w:t>
            </w:r>
          </w:p>
          <w:p w:rsidR="003C3004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โครงการหาผู้รับจ้างและแจ้งข้อมูลให้กับบริษัท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เอกชนที่ตนรู้จักเพื่อให้ได้เปรียบในการประมูล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B4013" w:rsidRDefault="00E6011E" w:rsidP="0054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4013" w:rsidTr="003C3004">
        <w:tc>
          <w:tcPr>
            <w:tcW w:w="5949" w:type="dxa"/>
          </w:tcPr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การนำโครงการสาธารณะ ลงในเขตเลือกตั้ง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เพื่อประโยชน์ทางการเมือง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(Pork –barreling)</w:t>
            </w:r>
          </w:p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การที่ผู้บริหารอนุมัติโครงการลงไปในพื้นที่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หมู่บ้านของตนเอง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B4013" w:rsidRDefault="00E6011E" w:rsidP="0054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4013" w:rsidTr="003C3004">
        <w:tc>
          <w:tcPr>
            <w:tcW w:w="5949" w:type="dxa"/>
          </w:tcPr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การใช้ตำแหน่งหน้าที่แสวงหาผลประโยชน์แก่ 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เครือข่ายญาติหรือพวกพ้อง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(Nepotism)</w:t>
            </w:r>
          </w:p>
          <w:p w:rsidR="00855C0A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661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ใช้ตำแหน่งหน้าที่ในการรับจ้างงาน ในงานที่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ตนมีอำนาจหน้าที่ตัดสินใจ</w:t>
            </w:r>
          </w:p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DAA" w:rsidRDefault="00294DAA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DAA" w:rsidRDefault="00294DAA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B4013" w:rsidRDefault="00E6011E" w:rsidP="0054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1C2" w:rsidRPr="00294DAA" w:rsidTr="009741DE">
        <w:tc>
          <w:tcPr>
            <w:tcW w:w="5949" w:type="dxa"/>
          </w:tcPr>
          <w:p w:rsidR="005421C2" w:rsidRPr="00294DAA" w:rsidRDefault="005421C2" w:rsidP="009741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DA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โอกาส/ความเสี่ยงการทุจริต</w:t>
            </w:r>
          </w:p>
        </w:tc>
        <w:tc>
          <w:tcPr>
            <w:tcW w:w="992" w:type="dxa"/>
          </w:tcPr>
          <w:p w:rsidR="005421C2" w:rsidRPr="00294DAA" w:rsidRDefault="005421C2" w:rsidP="009741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DAA">
              <w:rPr>
                <w:rFonts w:ascii="TH SarabunIT๙" w:hAnsi="TH SarabunIT๙" w:cs="TH SarabunIT๙" w:hint="cs"/>
                <w:sz w:val="28"/>
                <w:cs/>
              </w:rPr>
              <w:t>เขียว</w:t>
            </w:r>
          </w:p>
        </w:tc>
        <w:tc>
          <w:tcPr>
            <w:tcW w:w="992" w:type="dxa"/>
          </w:tcPr>
          <w:p w:rsidR="005421C2" w:rsidRPr="00294DAA" w:rsidRDefault="005421C2" w:rsidP="009741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DAA">
              <w:rPr>
                <w:rFonts w:ascii="TH SarabunIT๙" w:hAnsi="TH SarabunIT๙" w:cs="TH SarabunIT๙" w:hint="cs"/>
                <w:sz w:val="28"/>
                <w:cs/>
              </w:rPr>
              <w:t>เหลือง</w:t>
            </w:r>
          </w:p>
        </w:tc>
        <w:tc>
          <w:tcPr>
            <w:tcW w:w="851" w:type="dxa"/>
          </w:tcPr>
          <w:p w:rsidR="005421C2" w:rsidRPr="00294DAA" w:rsidRDefault="005421C2" w:rsidP="009741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DAA">
              <w:rPr>
                <w:rFonts w:ascii="TH SarabunIT๙" w:hAnsi="TH SarabunIT๙" w:cs="TH SarabunIT๙" w:hint="cs"/>
                <w:sz w:val="28"/>
                <w:cs/>
              </w:rPr>
              <w:t>ส้ม</w:t>
            </w:r>
          </w:p>
        </w:tc>
        <w:tc>
          <w:tcPr>
            <w:tcW w:w="850" w:type="dxa"/>
          </w:tcPr>
          <w:p w:rsidR="005421C2" w:rsidRPr="00294DAA" w:rsidRDefault="005421C2" w:rsidP="009741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DAA">
              <w:rPr>
                <w:rFonts w:ascii="TH SarabunIT๙" w:hAnsi="TH SarabunIT๙" w:cs="TH SarabunIT๙" w:hint="cs"/>
                <w:sz w:val="28"/>
                <w:cs/>
              </w:rPr>
              <w:t>แดง</w:t>
            </w:r>
          </w:p>
        </w:tc>
      </w:tr>
      <w:tr w:rsidR="008B4013" w:rsidTr="003C3004">
        <w:tc>
          <w:tcPr>
            <w:tcW w:w="5949" w:type="dxa"/>
          </w:tcPr>
          <w:p w:rsidR="00855C0A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การใช้อิทธิพลเข้าไปมีผลต่อการตัดสินใจ</w:t>
            </w:r>
          </w:p>
          <w:p w:rsidR="00A34F2F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ของเจ้าหน้าที่ของรัฐหรือหน่วยงานของรัฐอื่น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(Influence)</w:t>
            </w:r>
          </w:p>
          <w:p w:rsidR="00855C0A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เจ้าหน้าที่ของรัฐใช้ตำแหน่งหน้าที่ในฐานะผู้บริหาร</w:t>
            </w:r>
          </w:p>
          <w:p w:rsidR="00855C0A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เข้าแทรกแซงการปฏิบัติงานของเจ้าหน้าที่</w:t>
            </w:r>
          </w:p>
          <w:p w:rsidR="00A34F2F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ให้ปฏิบัติหน้าที่โดยมิชอบด้วยระเบียบและกฎหมายหรือฝ่าฝืนจริยธรรม</w:t>
            </w:r>
          </w:p>
          <w:p w:rsidR="008B4013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ใช้ความสัมพันธ์ส่วนตัวฝากบุตรเข้าทำงาน</w:t>
            </w:r>
          </w:p>
        </w:tc>
        <w:tc>
          <w:tcPr>
            <w:tcW w:w="992" w:type="dxa"/>
          </w:tcPr>
          <w:p w:rsidR="008B4013" w:rsidRDefault="00E6011E" w:rsidP="0054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013" w:rsidRDefault="008B4013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4F2F" w:rsidTr="003C3004">
        <w:tc>
          <w:tcPr>
            <w:tcW w:w="5949" w:type="dxa"/>
          </w:tcPr>
          <w:p w:rsidR="00A34F2F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  <w:p w:rsidR="00855C0A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5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การกำหนดคุณลักษณะเฉพาะของวัสดุและครุภัณฑ์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(Specification)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ที่จัดซื้อจัดจ้างให้พวกพ้องได้</w:t>
            </w:r>
          </w:p>
          <w:p w:rsidR="00A34F2F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เปรียบหรือชนะการประมูล</w:t>
            </w:r>
          </w:p>
          <w:p w:rsidR="00855C0A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การปกปิดข้อมูลการจัดซื้อจัดจ้างต่อสาธารณะ</w:t>
            </w:r>
          </w:p>
          <w:p w:rsidR="00A34F2F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การปิดประกาศการจัดซื้อจัดจ้าง หรือเผยแพร่ข้อมูลล่าช้า</w:t>
            </w:r>
          </w:p>
        </w:tc>
        <w:tc>
          <w:tcPr>
            <w:tcW w:w="992" w:type="dxa"/>
          </w:tcPr>
          <w:p w:rsidR="00A34F2F" w:rsidRDefault="00E6011E" w:rsidP="0054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A34F2F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34F2F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34F2F" w:rsidRDefault="00A34F2F" w:rsidP="00855C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2B8F" w:rsidRDefault="006F2B8F" w:rsidP="00855C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10AB" w:rsidRPr="00E6011E" w:rsidRDefault="003310AB" w:rsidP="00855C0A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601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927300" w:rsidRPr="00E6011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</w:t>
      </w:r>
    </w:p>
    <w:p w:rsidR="00927300" w:rsidRDefault="00927300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มาตรการป้องกันการทุจริตประจำปี 2563</w:t>
      </w:r>
      <w:r w:rsidR="00393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โดยกระบวนการควบคุมภายในตามมาตรการควบคุมภายในระหว่างปี 2551-2562</w:t>
      </w:r>
    </w:p>
    <w:p w:rsidR="00927300" w:rsidRDefault="00927300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จัดทำประมวลจริยธรรมและจรรยาบรรณของผู้บริหาร</w:t>
      </w:r>
    </w:p>
    <w:p w:rsidR="00927300" w:rsidRDefault="00927300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95B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การป้องกันและปราบปรามทุจริตแห่งชาติ</w:t>
      </w:r>
    </w:p>
    <w:p w:rsidR="00927300" w:rsidRDefault="00927300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657C7">
        <w:rPr>
          <w:rFonts w:ascii="TH SarabunIT๙" w:hAnsi="TH SarabunIT๙" w:cs="TH SarabunIT๙" w:hint="cs"/>
          <w:sz w:val="32"/>
          <w:szCs w:val="32"/>
          <w:cs/>
        </w:rPr>
        <w:t>ประกาศนโยบายต่อต้านทุจริตและคอรัปชั่น</w:t>
      </w:r>
    </w:p>
    <w:p w:rsidR="00A657C7" w:rsidRDefault="00A657C7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ปฏิบัติตามพระราชบัญญัติการจัดซื้อจัดจ้างและการบริหารพัสดุภาครัฐ พ.ศ. 2560</w:t>
      </w:r>
    </w:p>
    <w:p w:rsidR="00D47472" w:rsidRDefault="00A657C7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จัดทำมาตรการป้องกันและผลประโยชน์ทับซ้อนและแนวทางการตรวจสอบความเกี่ยวข้อง</w:t>
      </w:r>
    </w:p>
    <w:p w:rsidR="00A657C7" w:rsidRDefault="00163EB9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657C7">
        <w:rPr>
          <w:rFonts w:ascii="TH SarabunIT๙" w:hAnsi="TH SarabunIT๙" w:cs="TH SarabunIT๙" w:hint="cs"/>
          <w:sz w:val="32"/>
          <w:szCs w:val="32"/>
          <w:cs/>
        </w:rPr>
        <w:t xml:space="preserve">หรือความสัมพันธ์ระหว่างผู้ปฏิบัติงาน </w:t>
      </w:r>
    </w:p>
    <w:p w:rsidR="00A657C7" w:rsidRDefault="00A657C7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เรื่องเจตจำนงการบริหารงานด้วยความซื่อสัตย์สุจริตอย่างมีคุณธรรม</w:t>
      </w:r>
    </w:p>
    <w:p w:rsidR="00A657C7" w:rsidRDefault="00A657C7" w:rsidP="00393F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.ทับกฤชใต้ เรื่อง นโยบายต่อต้านการรับหรือให้สินบน เพื่อป้องกันการทุจริต</w:t>
      </w:r>
    </w:p>
    <w:p w:rsidR="00A657C7" w:rsidRDefault="00327732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จัดทำมาตรการป้องกันการขัดกันระหว่างผลประโยชน์ส่วนตนกับผลประโยชน์ส่วนรวม</w:t>
      </w:r>
    </w:p>
    <w:p w:rsidR="00327732" w:rsidRDefault="00327732" w:rsidP="00855C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มาตรการจัดการเรื่องร้องเรียนการทุจริตและประพฤติมิชอบ</w:t>
      </w:r>
    </w:p>
    <w:p w:rsidR="006F2B8F" w:rsidRDefault="006F2B8F" w:rsidP="00855C0A">
      <w:pPr>
        <w:rPr>
          <w:rFonts w:ascii="TH SarabunIT๙" w:hAnsi="TH SarabunIT๙" w:cs="TH SarabunIT๙"/>
          <w:sz w:val="32"/>
          <w:szCs w:val="32"/>
        </w:rPr>
      </w:pPr>
    </w:p>
    <w:p w:rsidR="006F2B8F" w:rsidRDefault="006F2B8F" w:rsidP="00855C0A">
      <w:pPr>
        <w:rPr>
          <w:rFonts w:ascii="TH SarabunIT๙" w:hAnsi="TH SarabunIT๙" w:cs="TH SarabunIT๙"/>
          <w:sz w:val="32"/>
          <w:szCs w:val="32"/>
        </w:rPr>
      </w:pPr>
    </w:p>
    <w:p w:rsidR="006F2B8F" w:rsidRDefault="006F2B8F" w:rsidP="00855C0A">
      <w:pPr>
        <w:rPr>
          <w:rFonts w:ascii="TH SarabunIT๙" w:hAnsi="TH SarabunIT๙" w:cs="TH SarabunIT๙"/>
          <w:sz w:val="32"/>
          <w:szCs w:val="32"/>
        </w:rPr>
      </w:pPr>
    </w:p>
    <w:p w:rsidR="00487C8C" w:rsidRPr="000364E5" w:rsidRDefault="00487C8C" w:rsidP="00855C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64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การกำกับติดตาม</w:t>
      </w:r>
    </w:p>
    <w:p w:rsidR="00487C8C" w:rsidRDefault="00487C8C" w:rsidP="00855C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กำหนดให้ทุกหน่วยงาน ต้องมีการระบุ วิเคราะห์และประเมินความเสี่ยงในกระบวนการทำงานของหน่วยงานเกี่ยวกับการทุจริต การรับสินบนและผลประโยชน์ทับซ้อนทุกปี กรณีมาตรการที่มีอยู่ไม่เพียงพอหรือเพียงพอแต่ไม่มีประสิทธิภาพ หน่วยงานจะต้องทำแผนการปรับปรุงการควบคุมภายใน และแผนจัดการความเสี่ยงเพื่อให้ระดับความเสี่ยงลดลงและเป็นที่ยอมรับได้</w:t>
      </w:r>
    </w:p>
    <w:p w:rsidR="00A041BC" w:rsidRPr="00FD6BCC" w:rsidRDefault="00A041BC" w:rsidP="00855C0A">
      <w:pPr>
        <w:rPr>
          <w:rFonts w:ascii="TH SarabunIT๙" w:hAnsi="TH SarabunIT๙" w:cs="TH SarabunIT๙"/>
          <w:sz w:val="32"/>
          <w:szCs w:val="32"/>
          <w:cs/>
        </w:rPr>
      </w:pPr>
    </w:p>
    <w:sectPr w:rsidR="00A041BC" w:rsidRPr="00FD6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B24A6"/>
    <w:multiLevelType w:val="hybridMultilevel"/>
    <w:tmpl w:val="B1CEA902"/>
    <w:lvl w:ilvl="0" w:tplc="754EC218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00"/>
    <w:rsid w:val="00021E90"/>
    <w:rsid w:val="00023B9C"/>
    <w:rsid w:val="000364E5"/>
    <w:rsid w:val="0009196A"/>
    <w:rsid w:val="000979B0"/>
    <w:rsid w:val="000E68BB"/>
    <w:rsid w:val="000F6BAA"/>
    <w:rsid w:val="00141F1A"/>
    <w:rsid w:val="00163EB9"/>
    <w:rsid w:val="00185D93"/>
    <w:rsid w:val="001B5EE7"/>
    <w:rsid w:val="001C1657"/>
    <w:rsid w:val="001D352A"/>
    <w:rsid w:val="001E666D"/>
    <w:rsid w:val="002802C8"/>
    <w:rsid w:val="00291583"/>
    <w:rsid w:val="00294DAA"/>
    <w:rsid w:val="002B3F53"/>
    <w:rsid w:val="002E5C9A"/>
    <w:rsid w:val="00327732"/>
    <w:rsid w:val="003310AB"/>
    <w:rsid w:val="003548F7"/>
    <w:rsid w:val="0038691B"/>
    <w:rsid w:val="00393F12"/>
    <w:rsid w:val="003C1A60"/>
    <w:rsid w:val="003C3004"/>
    <w:rsid w:val="003D397D"/>
    <w:rsid w:val="00487C8C"/>
    <w:rsid w:val="004956F1"/>
    <w:rsid w:val="004C6012"/>
    <w:rsid w:val="00514E17"/>
    <w:rsid w:val="005421C2"/>
    <w:rsid w:val="00581098"/>
    <w:rsid w:val="005811D6"/>
    <w:rsid w:val="005A53A0"/>
    <w:rsid w:val="005B1067"/>
    <w:rsid w:val="005C0737"/>
    <w:rsid w:val="005E4100"/>
    <w:rsid w:val="00606AD5"/>
    <w:rsid w:val="00607961"/>
    <w:rsid w:val="0066009F"/>
    <w:rsid w:val="00676618"/>
    <w:rsid w:val="00683F9C"/>
    <w:rsid w:val="006D056F"/>
    <w:rsid w:val="006D5C16"/>
    <w:rsid w:val="006F1C70"/>
    <w:rsid w:val="006F2B8F"/>
    <w:rsid w:val="00762E6F"/>
    <w:rsid w:val="007C4E73"/>
    <w:rsid w:val="007F5A54"/>
    <w:rsid w:val="007F5FAD"/>
    <w:rsid w:val="00855C0A"/>
    <w:rsid w:val="00871723"/>
    <w:rsid w:val="008815E2"/>
    <w:rsid w:val="008914FF"/>
    <w:rsid w:val="008B4013"/>
    <w:rsid w:val="00901FC5"/>
    <w:rsid w:val="0091799F"/>
    <w:rsid w:val="00927300"/>
    <w:rsid w:val="00965E39"/>
    <w:rsid w:val="0097058E"/>
    <w:rsid w:val="009C593F"/>
    <w:rsid w:val="009D0346"/>
    <w:rsid w:val="009D4985"/>
    <w:rsid w:val="00A041BC"/>
    <w:rsid w:val="00A046A5"/>
    <w:rsid w:val="00A34F2F"/>
    <w:rsid w:val="00A44E8E"/>
    <w:rsid w:val="00A657C7"/>
    <w:rsid w:val="00AF79FE"/>
    <w:rsid w:val="00C34359"/>
    <w:rsid w:val="00C913CA"/>
    <w:rsid w:val="00CC19A4"/>
    <w:rsid w:val="00D268B4"/>
    <w:rsid w:val="00D440C1"/>
    <w:rsid w:val="00D47472"/>
    <w:rsid w:val="00D6133C"/>
    <w:rsid w:val="00D80552"/>
    <w:rsid w:val="00D8615C"/>
    <w:rsid w:val="00DA2763"/>
    <w:rsid w:val="00DA27D3"/>
    <w:rsid w:val="00DC176E"/>
    <w:rsid w:val="00DF45D2"/>
    <w:rsid w:val="00E6011E"/>
    <w:rsid w:val="00E87E25"/>
    <w:rsid w:val="00E95BC0"/>
    <w:rsid w:val="00EA4811"/>
    <w:rsid w:val="00F4110A"/>
    <w:rsid w:val="00F4568E"/>
    <w:rsid w:val="00F779AF"/>
    <w:rsid w:val="00F9332E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47301-E2ED-451D-9AF9-233A117E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12"/>
    <w:pPr>
      <w:ind w:left="720"/>
      <w:contextualSpacing/>
    </w:pPr>
  </w:style>
  <w:style w:type="table" w:styleId="a4">
    <w:name w:val="Table Grid"/>
    <w:basedOn w:val="a1"/>
    <w:uiPriority w:val="39"/>
    <w:rsid w:val="00A0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60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13</cp:revision>
  <dcterms:created xsi:type="dcterms:W3CDTF">2020-06-09T03:54:00Z</dcterms:created>
  <dcterms:modified xsi:type="dcterms:W3CDTF">2020-06-09T04:33:00Z</dcterms:modified>
</cp:coreProperties>
</file>